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873" w:rsidRDefault="009F5873"/>
    <w:p w:rsidR="007B20FD" w:rsidRDefault="007B20FD"/>
    <w:p w:rsidR="007B20FD" w:rsidRDefault="007B20FD"/>
    <w:p w:rsidR="007B20FD" w:rsidRDefault="007B20FD"/>
    <w:p w:rsidR="007B20FD" w:rsidRDefault="007B20FD"/>
    <w:p w:rsidR="007B20FD" w:rsidRDefault="007B20FD"/>
    <w:p w:rsidR="007B20FD" w:rsidRDefault="007B20FD"/>
    <w:p w:rsidR="007B20FD" w:rsidRPr="007B20FD" w:rsidRDefault="007B20FD" w:rsidP="006C2C04">
      <w:pPr>
        <w:tabs>
          <w:tab w:val="left" w:pos="2370"/>
        </w:tabs>
        <w:jc w:val="center"/>
        <w:rPr>
          <w:rFonts w:ascii="Times New Roman" w:hAnsi="Times New Roman" w:cs="Times New Roman"/>
          <w:sz w:val="24"/>
          <w:szCs w:val="24"/>
        </w:rPr>
      </w:pPr>
      <w:r w:rsidRPr="007B20FD">
        <w:rPr>
          <w:rFonts w:ascii="Times New Roman" w:hAnsi="Times New Roman" w:cs="Times New Roman"/>
          <w:sz w:val="24"/>
          <w:szCs w:val="24"/>
        </w:rPr>
        <w:t>Parenting and child delinquency</w:t>
      </w:r>
    </w:p>
    <w:p w:rsidR="007B20FD" w:rsidRDefault="006C2C04" w:rsidP="006C2C04">
      <w:pPr>
        <w:tabs>
          <w:tab w:val="left" w:pos="2370"/>
        </w:tabs>
        <w:jc w:val="center"/>
        <w:rPr>
          <w:rFonts w:ascii="Times New Roman" w:hAnsi="Times New Roman" w:cs="Times New Roman"/>
          <w:sz w:val="24"/>
          <w:szCs w:val="24"/>
        </w:rPr>
      </w:pPr>
      <w:r>
        <w:rPr>
          <w:rFonts w:ascii="Times New Roman" w:hAnsi="Times New Roman" w:cs="Times New Roman"/>
          <w:sz w:val="24"/>
          <w:szCs w:val="24"/>
        </w:rPr>
        <w:t>Micaela Smith</w:t>
      </w:r>
    </w:p>
    <w:p w:rsidR="006C2C04" w:rsidRDefault="006C2C04" w:rsidP="006C2C04">
      <w:pPr>
        <w:tabs>
          <w:tab w:val="left" w:pos="2370"/>
        </w:tabs>
        <w:jc w:val="center"/>
        <w:rPr>
          <w:rFonts w:ascii="Times New Roman" w:hAnsi="Times New Roman" w:cs="Times New Roman"/>
          <w:sz w:val="24"/>
          <w:szCs w:val="24"/>
        </w:rPr>
      </w:pPr>
      <w:r>
        <w:rPr>
          <w:rFonts w:ascii="Times New Roman" w:hAnsi="Times New Roman" w:cs="Times New Roman"/>
          <w:sz w:val="24"/>
          <w:szCs w:val="24"/>
        </w:rPr>
        <w:t>Family Crime and Violence – CCJ3553</w:t>
      </w:r>
    </w:p>
    <w:p w:rsidR="006C2C04" w:rsidRDefault="006C2C04" w:rsidP="006C2C04">
      <w:pPr>
        <w:tabs>
          <w:tab w:val="left" w:pos="2370"/>
        </w:tabs>
        <w:jc w:val="center"/>
        <w:rPr>
          <w:rFonts w:ascii="Times New Roman" w:hAnsi="Times New Roman" w:cs="Times New Roman"/>
          <w:sz w:val="24"/>
          <w:szCs w:val="24"/>
        </w:rPr>
      </w:pPr>
      <w:r>
        <w:rPr>
          <w:rFonts w:ascii="Times New Roman" w:hAnsi="Times New Roman" w:cs="Times New Roman"/>
          <w:sz w:val="24"/>
          <w:szCs w:val="24"/>
        </w:rPr>
        <w:t>Dr. Evans</w:t>
      </w:r>
    </w:p>
    <w:p w:rsidR="006C2C04" w:rsidRDefault="006C2C04" w:rsidP="006C2C04">
      <w:pPr>
        <w:tabs>
          <w:tab w:val="left" w:pos="2370"/>
        </w:tabs>
        <w:jc w:val="center"/>
        <w:rPr>
          <w:rFonts w:ascii="Times New Roman" w:hAnsi="Times New Roman" w:cs="Times New Roman"/>
          <w:sz w:val="24"/>
          <w:szCs w:val="24"/>
        </w:rPr>
      </w:pPr>
      <w:r>
        <w:rPr>
          <w:rFonts w:ascii="Times New Roman" w:hAnsi="Times New Roman" w:cs="Times New Roman"/>
          <w:sz w:val="24"/>
          <w:szCs w:val="24"/>
        </w:rPr>
        <w:t>February 9, 2017</w:t>
      </w:r>
    </w:p>
    <w:p w:rsidR="007B20FD" w:rsidRDefault="007B20FD" w:rsidP="006C2C04">
      <w:pPr>
        <w:tabs>
          <w:tab w:val="left" w:pos="2370"/>
        </w:tabs>
        <w:rPr>
          <w:rFonts w:ascii="Times New Roman" w:hAnsi="Times New Roman" w:cs="Times New Roman"/>
          <w:sz w:val="24"/>
          <w:szCs w:val="24"/>
        </w:rPr>
      </w:pPr>
      <w:r w:rsidRPr="007B20FD">
        <w:rPr>
          <w:rFonts w:ascii="Times New Roman" w:hAnsi="Times New Roman" w:cs="Times New Roman"/>
          <w:sz w:val="24"/>
          <w:szCs w:val="24"/>
        </w:rPr>
        <w:tab/>
      </w:r>
      <w:r w:rsidRPr="007B20FD">
        <w:rPr>
          <w:rFonts w:ascii="Times New Roman" w:hAnsi="Times New Roman" w:cs="Times New Roman"/>
          <w:sz w:val="24"/>
          <w:szCs w:val="24"/>
        </w:rPr>
        <w:tab/>
      </w: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Default="007B20FD" w:rsidP="007B20FD">
      <w:pPr>
        <w:tabs>
          <w:tab w:val="left" w:pos="2370"/>
        </w:tabs>
        <w:rPr>
          <w:rFonts w:ascii="Times New Roman" w:hAnsi="Times New Roman" w:cs="Times New Roman"/>
          <w:sz w:val="24"/>
          <w:szCs w:val="24"/>
        </w:rPr>
      </w:pPr>
    </w:p>
    <w:p w:rsidR="007B20FD" w:rsidRPr="004F7351" w:rsidRDefault="007B20FD" w:rsidP="007B20FD">
      <w:pPr>
        <w:tabs>
          <w:tab w:val="left" w:pos="2370"/>
        </w:tabs>
        <w:rPr>
          <w:rFonts w:ascii="Times New Roman" w:hAnsi="Times New Roman" w:cs="Times New Roman"/>
          <w:b/>
          <w:sz w:val="24"/>
          <w:szCs w:val="24"/>
        </w:rPr>
      </w:pPr>
      <w:r w:rsidRPr="004F7351">
        <w:rPr>
          <w:rFonts w:ascii="Times New Roman" w:hAnsi="Times New Roman" w:cs="Times New Roman"/>
          <w:b/>
          <w:sz w:val="24"/>
          <w:szCs w:val="24"/>
        </w:rPr>
        <w:t xml:space="preserve"> </w:t>
      </w:r>
      <w:r w:rsidRPr="004F7351">
        <w:rPr>
          <w:rFonts w:ascii="Times New Roman" w:hAnsi="Times New Roman" w:cs="Times New Roman"/>
          <w:b/>
          <w:sz w:val="24"/>
          <w:szCs w:val="24"/>
        </w:rPr>
        <w:tab/>
      </w:r>
      <w:r w:rsidRPr="004F7351">
        <w:rPr>
          <w:rFonts w:ascii="Times New Roman" w:hAnsi="Times New Roman" w:cs="Times New Roman"/>
          <w:b/>
          <w:sz w:val="24"/>
          <w:szCs w:val="24"/>
        </w:rPr>
        <w:tab/>
      </w:r>
      <w:r w:rsidRPr="004F7351">
        <w:rPr>
          <w:rFonts w:ascii="Times New Roman" w:hAnsi="Times New Roman" w:cs="Times New Roman"/>
          <w:b/>
          <w:sz w:val="24"/>
          <w:szCs w:val="24"/>
        </w:rPr>
        <w:tab/>
        <w:t>Introduction</w:t>
      </w:r>
    </w:p>
    <w:p w:rsidR="00D4662E" w:rsidRDefault="007B20FD" w:rsidP="007B20FD">
      <w:pPr>
        <w:tabs>
          <w:tab w:val="left" w:pos="237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B20FD">
        <w:rPr>
          <w:rFonts w:ascii="Times New Roman" w:hAnsi="Times New Roman" w:cs="Times New Roman"/>
          <w:sz w:val="24"/>
          <w:szCs w:val="24"/>
        </w:rPr>
        <w:t xml:space="preserve">Many </w:t>
      </w:r>
      <w:r>
        <w:rPr>
          <w:rFonts w:ascii="Times New Roman" w:hAnsi="Times New Roman" w:cs="Times New Roman"/>
          <w:sz w:val="24"/>
          <w:szCs w:val="24"/>
        </w:rPr>
        <w:t>studies</w:t>
      </w:r>
      <w:r w:rsidRPr="007B20FD">
        <w:rPr>
          <w:rFonts w:ascii="Times New Roman" w:hAnsi="Times New Roman" w:cs="Times New Roman"/>
          <w:sz w:val="24"/>
          <w:szCs w:val="24"/>
        </w:rPr>
        <w:t xml:space="preserve"> have </w:t>
      </w:r>
      <w:r>
        <w:rPr>
          <w:rFonts w:ascii="Times New Roman" w:hAnsi="Times New Roman" w:cs="Times New Roman"/>
          <w:sz w:val="24"/>
          <w:szCs w:val="24"/>
        </w:rPr>
        <w:t>determined</w:t>
      </w:r>
      <w:r w:rsidRPr="007B20FD">
        <w:rPr>
          <w:rFonts w:ascii="Times New Roman" w:hAnsi="Times New Roman" w:cs="Times New Roman"/>
          <w:sz w:val="24"/>
          <w:szCs w:val="24"/>
        </w:rPr>
        <w:t xml:space="preserve"> that an assortment of inherited and ecological elements demonstrate a causal association with </w:t>
      </w:r>
      <w:r w:rsidR="00D4662E" w:rsidRPr="00D4662E">
        <w:rPr>
          <w:rFonts w:ascii="Times New Roman" w:hAnsi="Times New Roman" w:cs="Times New Roman"/>
          <w:sz w:val="24"/>
          <w:szCs w:val="24"/>
        </w:rPr>
        <w:t>juvenile delinquency</w:t>
      </w:r>
      <w:r w:rsidRPr="007B20FD">
        <w:rPr>
          <w:rFonts w:ascii="Times New Roman" w:hAnsi="Times New Roman" w:cs="Times New Roman"/>
          <w:sz w:val="24"/>
          <w:szCs w:val="24"/>
        </w:rPr>
        <w:t xml:space="preserve">. </w:t>
      </w:r>
      <w:r w:rsidR="00D4662E" w:rsidRPr="00D4662E">
        <w:rPr>
          <w:rFonts w:ascii="Times New Roman" w:hAnsi="Times New Roman" w:cs="Times New Roman"/>
          <w:sz w:val="24"/>
          <w:szCs w:val="24"/>
        </w:rPr>
        <w:t xml:space="preserve">Personality </w:t>
      </w:r>
      <w:r w:rsidRPr="007B20FD">
        <w:rPr>
          <w:rFonts w:ascii="Times New Roman" w:hAnsi="Times New Roman" w:cs="Times New Roman"/>
          <w:sz w:val="24"/>
          <w:szCs w:val="24"/>
        </w:rPr>
        <w:t>issue</w:t>
      </w:r>
      <w:r w:rsidR="00D4662E">
        <w:rPr>
          <w:rFonts w:ascii="Times New Roman" w:hAnsi="Times New Roman" w:cs="Times New Roman"/>
          <w:sz w:val="24"/>
          <w:szCs w:val="24"/>
        </w:rPr>
        <w:t>s such as personality disorder</w:t>
      </w:r>
      <w:r w:rsidRPr="007B20FD">
        <w:rPr>
          <w:rFonts w:ascii="Times New Roman" w:hAnsi="Times New Roman" w:cs="Times New Roman"/>
          <w:sz w:val="24"/>
          <w:szCs w:val="24"/>
        </w:rPr>
        <w:t xml:space="preserve">, physical manhandle, substance </w:t>
      </w:r>
      <w:r w:rsidR="00D4662E" w:rsidRPr="00D4662E">
        <w:rPr>
          <w:rFonts w:ascii="Times New Roman" w:hAnsi="Times New Roman" w:cs="Times New Roman"/>
          <w:sz w:val="24"/>
          <w:szCs w:val="24"/>
        </w:rPr>
        <w:t>dependence</w:t>
      </w:r>
      <w:r w:rsidRPr="007B20FD">
        <w:rPr>
          <w:rFonts w:ascii="Times New Roman" w:hAnsi="Times New Roman" w:cs="Times New Roman"/>
          <w:sz w:val="24"/>
          <w:szCs w:val="24"/>
        </w:rPr>
        <w:t xml:space="preserve">, and environment are recently a portion of the various components that can advance </w:t>
      </w:r>
      <w:r w:rsidR="00D4662E" w:rsidRPr="00D4662E">
        <w:rPr>
          <w:rFonts w:ascii="Times New Roman" w:hAnsi="Times New Roman" w:cs="Times New Roman"/>
          <w:sz w:val="24"/>
          <w:szCs w:val="24"/>
        </w:rPr>
        <w:t>conduct disorder</w:t>
      </w:r>
      <w:r w:rsidR="00D4662E">
        <w:rPr>
          <w:rFonts w:ascii="Times New Roman" w:hAnsi="Times New Roman" w:cs="Times New Roman"/>
          <w:sz w:val="24"/>
          <w:szCs w:val="24"/>
        </w:rPr>
        <w:t xml:space="preserve"> </w:t>
      </w:r>
      <w:r w:rsidRPr="007B20FD">
        <w:rPr>
          <w:rFonts w:ascii="Times New Roman" w:hAnsi="Times New Roman" w:cs="Times New Roman"/>
          <w:sz w:val="24"/>
          <w:szCs w:val="24"/>
        </w:rPr>
        <w:t xml:space="preserve">in our country's </w:t>
      </w:r>
      <w:r w:rsidR="00D4662E">
        <w:rPr>
          <w:rFonts w:ascii="Times New Roman" w:hAnsi="Times New Roman" w:cs="Times New Roman"/>
          <w:sz w:val="24"/>
          <w:szCs w:val="24"/>
        </w:rPr>
        <w:t>youth</w:t>
      </w:r>
      <w:r w:rsidR="004F7351" w:rsidRPr="004F7351">
        <w:t xml:space="preserve"> </w:t>
      </w:r>
      <w:r w:rsidR="004F7351" w:rsidRPr="004F7351">
        <w:rPr>
          <w:rFonts w:ascii="Times New Roman" w:hAnsi="Times New Roman" w:cs="Times New Roman"/>
          <w:sz w:val="24"/>
          <w:szCs w:val="24"/>
        </w:rPr>
        <w:t xml:space="preserve">(De </w:t>
      </w:r>
      <w:proofErr w:type="spellStart"/>
      <w:r w:rsidR="004F7351" w:rsidRPr="004F7351">
        <w:rPr>
          <w:rFonts w:ascii="Times New Roman" w:hAnsi="Times New Roman" w:cs="Times New Roman"/>
          <w:sz w:val="24"/>
          <w:szCs w:val="24"/>
        </w:rPr>
        <w:t>Haan</w:t>
      </w:r>
      <w:proofErr w:type="spellEnd"/>
      <w:r w:rsidR="004F7351" w:rsidRPr="004F7351">
        <w:rPr>
          <w:rFonts w:ascii="Times New Roman" w:hAnsi="Times New Roman" w:cs="Times New Roman"/>
          <w:sz w:val="24"/>
          <w:szCs w:val="24"/>
        </w:rPr>
        <w:t xml:space="preserve">, </w:t>
      </w:r>
      <w:proofErr w:type="spellStart"/>
      <w:r w:rsidR="004F7351" w:rsidRPr="004F7351">
        <w:rPr>
          <w:rFonts w:ascii="Times New Roman" w:hAnsi="Times New Roman" w:cs="Times New Roman"/>
          <w:sz w:val="24"/>
          <w:szCs w:val="24"/>
        </w:rPr>
        <w:t>Prinzie</w:t>
      </w:r>
      <w:proofErr w:type="spellEnd"/>
      <w:r w:rsidR="004F7351" w:rsidRPr="004F7351">
        <w:rPr>
          <w:rFonts w:ascii="Times New Roman" w:hAnsi="Times New Roman" w:cs="Times New Roman"/>
          <w:sz w:val="24"/>
          <w:szCs w:val="24"/>
        </w:rPr>
        <w:t xml:space="preserve">, &amp; </w:t>
      </w:r>
      <w:proofErr w:type="spellStart"/>
      <w:r w:rsidR="004F7351" w:rsidRPr="004F7351">
        <w:rPr>
          <w:rFonts w:ascii="Times New Roman" w:hAnsi="Times New Roman" w:cs="Times New Roman"/>
          <w:sz w:val="24"/>
          <w:szCs w:val="24"/>
        </w:rPr>
        <w:t>Deković</w:t>
      </w:r>
      <w:proofErr w:type="spellEnd"/>
      <w:r w:rsidR="004F7351" w:rsidRPr="004F7351">
        <w:rPr>
          <w:rFonts w:ascii="Times New Roman" w:hAnsi="Times New Roman" w:cs="Times New Roman"/>
          <w:sz w:val="24"/>
          <w:szCs w:val="24"/>
        </w:rPr>
        <w:t xml:space="preserve">, 2009, p. </w:t>
      </w:r>
      <w:r w:rsidR="006C2C04">
        <w:rPr>
          <w:rFonts w:ascii="Times New Roman" w:hAnsi="Times New Roman" w:cs="Times New Roman"/>
          <w:sz w:val="24"/>
          <w:szCs w:val="24"/>
        </w:rPr>
        <w:t>34</w:t>
      </w:r>
      <w:r w:rsidR="004F7351" w:rsidRPr="004F7351">
        <w:rPr>
          <w:rFonts w:ascii="Times New Roman" w:hAnsi="Times New Roman" w:cs="Times New Roman"/>
          <w:sz w:val="24"/>
          <w:szCs w:val="24"/>
        </w:rPr>
        <w:t>)</w:t>
      </w:r>
      <w:r w:rsidRPr="007B20FD">
        <w:rPr>
          <w:rFonts w:ascii="Times New Roman" w:hAnsi="Times New Roman" w:cs="Times New Roman"/>
          <w:sz w:val="24"/>
          <w:szCs w:val="24"/>
        </w:rPr>
        <w:t>. The expression "</w:t>
      </w:r>
      <w:r w:rsidR="00D4662E" w:rsidRPr="007B20FD">
        <w:rPr>
          <w:rFonts w:ascii="Times New Roman" w:hAnsi="Times New Roman" w:cs="Times New Roman"/>
          <w:sz w:val="24"/>
          <w:szCs w:val="24"/>
        </w:rPr>
        <w:t>Juvenile</w:t>
      </w:r>
      <w:r w:rsidRPr="007B20FD">
        <w:rPr>
          <w:rFonts w:ascii="Times New Roman" w:hAnsi="Times New Roman" w:cs="Times New Roman"/>
          <w:sz w:val="24"/>
          <w:szCs w:val="24"/>
        </w:rPr>
        <w:t xml:space="preserve"> Delinquent" is to a greater extent a legitimate term than it is a conclusion, and those youngsters marked adolescent delinquents by the courts are typically determined to have</w:t>
      </w:r>
      <w:r w:rsidR="00D4662E" w:rsidRPr="00D4662E">
        <w:t xml:space="preserve"> </w:t>
      </w:r>
      <w:r w:rsidR="00D4662E" w:rsidRPr="00D4662E">
        <w:rPr>
          <w:rFonts w:ascii="Times New Roman" w:hAnsi="Times New Roman" w:cs="Times New Roman"/>
          <w:sz w:val="24"/>
          <w:szCs w:val="24"/>
        </w:rPr>
        <w:t>conduct disorder</w:t>
      </w:r>
      <w:r w:rsidRPr="007B20FD">
        <w:rPr>
          <w:rFonts w:ascii="Times New Roman" w:hAnsi="Times New Roman" w:cs="Times New Roman"/>
          <w:sz w:val="24"/>
          <w:szCs w:val="24"/>
        </w:rPr>
        <w:t xml:space="preserve"> lead issue. </w:t>
      </w:r>
    </w:p>
    <w:p w:rsidR="00D4662E" w:rsidRPr="004F7351" w:rsidRDefault="00D4662E" w:rsidP="007B20FD">
      <w:pPr>
        <w:tabs>
          <w:tab w:val="left" w:pos="2370"/>
        </w:tabs>
        <w:spacing w:line="480" w:lineRule="auto"/>
        <w:rPr>
          <w:rFonts w:ascii="Times New Roman" w:hAnsi="Times New Roman" w:cs="Times New Roman"/>
          <w:b/>
          <w:sz w:val="24"/>
          <w:szCs w:val="24"/>
        </w:rPr>
      </w:pPr>
      <w:r w:rsidRPr="004F7351">
        <w:rPr>
          <w:rFonts w:ascii="Times New Roman" w:hAnsi="Times New Roman" w:cs="Times New Roman"/>
          <w:b/>
          <w:sz w:val="24"/>
          <w:szCs w:val="24"/>
        </w:rPr>
        <w:t xml:space="preserve">                                        Child parenting and conduct disorder</w:t>
      </w:r>
    </w:p>
    <w:p w:rsidR="00881A12" w:rsidRDefault="00D4662E" w:rsidP="007B20FD">
      <w:pPr>
        <w:tabs>
          <w:tab w:val="left" w:pos="237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7B20FD" w:rsidRPr="007B20FD">
        <w:rPr>
          <w:rFonts w:ascii="Times New Roman" w:hAnsi="Times New Roman" w:cs="Times New Roman"/>
          <w:sz w:val="24"/>
          <w:szCs w:val="24"/>
        </w:rPr>
        <w:t xml:space="preserve">Poor child </w:t>
      </w:r>
      <w:r>
        <w:rPr>
          <w:rFonts w:ascii="Times New Roman" w:hAnsi="Times New Roman" w:cs="Times New Roman"/>
          <w:sz w:val="24"/>
          <w:szCs w:val="24"/>
        </w:rPr>
        <w:t>parenting</w:t>
      </w:r>
      <w:r w:rsidR="007B20FD" w:rsidRPr="007B20FD">
        <w:rPr>
          <w:rFonts w:ascii="Times New Roman" w:hAnsi="Times New Roman" w:cs="Times New Roman"/>
          <w:sz w:val="24"/>
          <w:szCs w:val="24"/>
        </w:rPr>
        <w:t xml:space="preserve"> additionally has a solid association with adolescent misconduct. In any case, is there one particular style of child </w:t>
      </w:r>
      <w:r>
        <w:rPr>
          <w:rFonts w:ascii="Times New Roman" w:hAnsi="Times New Roman" w:cs="Times New Roman"/>
          <w:sz w:val="24"/>
          <w:szCs w:val="24"/>
        </w:rPr>
        <w:t>parenting</w:t>
      </w:r>
      <w:r w:rsidR="007B20FD" w:rsidRPr="007B20FD">
        <w:rPr>
          <w:rFonts w:ascii="Times New Roman" w:hAnsi="Times New Roman" w:cs="Times New Roman"/>
          <w:sz w:val="24"/>
          <w:szCs w:val="24"/>
        </w:rPr>
        <w:t xml:space="preserve"> that has a tendency to anticipate (or cause) </w:t>
      </w:r>
      <w:r w:rsidRPr="00D4662E">
        <w:rPr>
          <w:rFonts w:ascii="Times New Roman" w:hAnsi="Times New Roman" w:cs="Times New Roman"/>
          <w:sz w:val="24"/>
          <w:szCs w:val="24"/>
        </w:rPr>
        <w:t>juvenile delinquency</w:t>
      </w:r>
      <w:r w:rsidR="007B20FD" w:rsidRPr="007B20FD">
        <w:rPr>
          <w:rFonts w:ascii="Times New Roman" w:hAnsi="Times New Roman" w:cs="Times New Roman"/>
          <w:sz w:val="24"/>
          <w:szCs w:val="24"/>
        </w:rPr>
        <w:t xml:space="preserve">? </w:t>
      </w:r>
      <w:r w:rsidRPr="00D4662E">
        <w:rPr>
          <w:rFonts w:ascii="Times New Roman" w:hAnsi="Times New Roman" w:cs="Times New Roman"/>
          <w:sz w:val="24"/>
          <w:szCs w:val="24"/>
        </w:rPr>
        <w:t xml:space="preserve">Research </w:t>
      </w:r>
      <w:r w:rsidR="007B20FD" w:rsidRPr="007B20FD">
        <w:rPr>
          <w:rFonts w:ascii="Times New Roman" w:hAnsi="Times New Roman" w:cs="Times New Roman"/>
          <w:sz w:val="24"/>
          <w:szCs w:val="24"/>
        </w:rPr>
        <w:t xml:space="preserve">recommends that a definitive child </w:t>
      </w:r>
      <w:r>
        <w:rPr>
          <w:rFonts w:ascii="Times New Roman" w:hAnsi="Times New Roman" w:cs="Times New Roman"/>
          <w:sz w:val="24"/>
          <w:szCs w:val="24"/>
        </w:rPr>
        <w:t>parenting</w:t>
      </w:r>
      <w:r w:rsidR="007B20FD" w:rsidRPr="007B20FD">
        <w:rPr>
          <w:rFonts w:ascii="Times New Roman" w:hAnsi="Times New Roman" w:cs="Times New Roman"/>
          <w:sz w:val="24"/>
          <w:szCs w:val="24"/>
        </w:rPr>
        <w:t xml:space="preserve"> style drastically diminishes occasions of </w:t>
      </w:r>
      <w:r w:rsidRPr="00D4662E">
        <w:rPr>
          <w:rFonts w:ascii="Times New Roman" w:hAnsi="Times New Roman" w:cs="Times New Roman"/>
          <w:sz w:val="24"/>
          <w:szCs w:val="24"/>
        </w:rPr>
        <w:t>juvenile delinquency</w:t>
      </w:r>
      <w:r w:rsidR="007B20FD" w:rsidRPr="007B20FD">
        <w:rPr>
          <w:rFonts w:ascii="Times New Roman" w:hAnsi="Times New Roman" w:cs="Times New Roman"/>
          <w:sz w:val="24"/>
          <w:szCs w:val="24"/>
        </w:rPr>
        <w:t xml:space="preserve">. On the other hand, careless child </w:t>
      </w:r>
      <w:r>
        <w:rPr>
          <w:rFonts w:ascii="Times New Roman" w:hAnsi="Times New Roman" w:cs="Times New Roman"/>
          <w:sz w:val="24"/>
          <w:szCs w:val="24"/>
        </w:rPr>
        <w:t>parenting</w:t>
      </w:r>
      <w:r w:rsidR="007B20FD" w:rsidRPr="007B20FD">
        <w:rPr>
          <w:rFonts w:ascii="Times New Roman" w:hAnsi="Times New Roman" w:cs="Times New Roman"/>
          <w:sz w:val="24"/>
          <w:szCs w:val="24"/>
        </w:rPr>
        <w:t xml:space="preserve"> demonstrates a particular positive connection with such conduct</w:t>
      </w:r>
      <w:r w:rsidR="004F7351" w:rsidRPr="004F7351">
        <w:t xml:space="preserve"> </w:t>
      </w:r>
      <w:r w:rsidR="004F7351" w:rsidRPr="004F7351">
        <w:rPr>
          <w:rFonts w:ascii="Times New Roman" w:hAnsi="Times New Roman" w:cs="Times New Roman"/>
          <w:sz w:val="24"/>
          <w:szCs w:val="24"/>
        </w:rPr>
        <w:t xml:space="preserve">(Coordinating Council on Juvenile Justice and Delinquency Prevention (U.S.), 2000, p. </w:t>
      </w:r>
      <w:r w:rsidR="006C2C04">
        <w:rPr>
          <w:rFonts w:ascii="Times New Roman" w:hAnsi="Times New Roman" w:cs="Times New Roman"/>
          <w:sz w:val="24"/>
          <w:szCs w:val="24"/>
        </w:rPr>
        <w:t>87</w:t>
      </w:r>
      <w:r w:rsidR="004F7351" w:rsidRPr="004F7351">
        <w:rPr>
          <w:rFonts w:ascii="Times New Roman" w:hAnsi="Times New Roman" w:cs="Times New Roman"/>
          <w:sz w:val="24"/>
          <w:szCs w:val="24"/>
        </w:rPr>
        <w:t>)</w:t>
      </w:r>
      <w:r w:rsidR="007B20FD" w:rsidRPr="007B20FD">
        <w:rPr>
          <w:rFonts w:ascii="Times New Roman" w:hAnsi="Times New Roman" w:cs="Times New Roman"/>
          <w:sz w:val="24"/>
          <w:szCs w:val="24"/>
        </w:rPr>
        <w:t>.</w:t>
      </w:r>
      <w:r w:rsidR="00881A12" w:rsidRPr="00881A12">
        <w:t xml:space="preserve"> </w:t>
      </w:r>
      <w:r w:rsidR="00881A12" w:rsidRPr="00881A12">
        <w:rPr>
          <w:rFonts w:ascii="Times New Roman" w:hAnsi="Times New Roman" w:cs="Times New Roman"/>
          <w:sz w:val="24"/>
          <w:szCs w:val="24"/>
        </w:rPr>
        <w:t xml:space="preserve">One doesn't have to </w:t>
      </w:r>
      <w:r w:rsidR="00881A12">
        <w:rPr>
          <w:rFonts w:ascii="Times New Roman" w:hAnsi="Times New Roman" w:cs="Times New Roman"/>
          <w:sz w:val="24"/>
          <w:szCs w:val="24"/>
        </w:rPr>
        <w:t>do</w:t>
      </w:r>
      <w:r w:rsidR="00881A12" w:rsidRPr="00881A12">
        <w:rPr>
          <w:rFonts w:ascii="Times New Roman" w:hAnsi="Times New Roman" w:cs="Times New Roman"/>
          <w:sz w:val="24"/>
          <w:szCs w:val="24"/>
        </w:rPr>
        <w:t xml:space="preserve"> a lot of research to infer that there is an opposite connection </w:t>
      </w:r>
      <w:r w:rsidR="00881A12">
        <w:rPr>
          <w:rFonts w:ascii="Times New Roman" w:hAnsi="Times New Roman" w:cs="Times New Roman"/>
          <w:sz w:val="24"/>
          <w:szCs w:val="24"/>
        </w:rPr>
        <w:t>between</w:t>
      </w:r>
      <w:r w:rsidR="00881A12" w:rsidRPr="00881A12">
        <w:rPr>
          <w:rFonts w:ascii="Times New Roman" w:hAnsi="Times New Roman" w:cs="Times New Roman"/>
          <w:sz w:val="24"/>
          <w:szCs w:val="24"/>
        </w:rPr>
        <w:t xml:space="preserve"> </w:t>
      </w:r>
      <w:r w:rsidR="00881A12">
        <w:rPr>
          <w:rFonts w:ascii="Times New Roman" w:hAnsi="Times New Roman" w:cs="Times New Roman"/>
          <w:sz w:val="24"/>
          <w:szCs w:val="24"/>
        </w:rPr>
        <w:t>good</w:t>
      </w:r>
      <w:r w:rsidR="00881A12" w:rsidRPr="00881A12">
        <w:rPr>
          <w:rFonts w:ascii="Times New Roman" w:hAnsi="Times New Roman" w:cs="Times New Roman"/>
          <w:sz w:val="24"/>
          <w:szCs w:val="24"/>
        </w:rPr>
        <w:t xml:space="preserve"> child </w:t>
      </w:r>
      <w:r w:rsidR="00881A12">
        <w:rPr>
          <w:rFonts w:ascii="Times New Roman" w:hAnsi="Times New Roman" w:cs="Times New Roman"/>
          <w:sz w:val="24"/>
          <w:szCs w:val="24"/>
        </w:rPr>
        <w:t>parenting</w:t>
      </w:r>
      <w:r w:rsidR="00881A12" w:rsidRPr="00881A12">
        <w:rPr>
          <w:rFonts w:ascii="Times New Roman" w:hAnsi="Times New Roman" w:cs="Times New Roman"/>
          <w:sz w:val="24"/>
          <w:szCs w:val="24"/>
        </w:rPr>
        <w:t xml:space="preserve"> and adolescent misconduct. While it is off base to state with assurance that </w:t>
      </w:r>
      <w:r w:rsidR="00881A12">
        <w:rPr>
          <w:rFonts w:ascii="Times New Roman" w:hAnsi="Times New Roman" w:cs="Times New Roman"/>
          <w:sz w:val="24"/>
          <w:szCs w:val="24"/>
        </w:rPr>
        <w:t>inappropriate</w:t>
      </w:r>
      <w:r w:rsidR="00881A12" w:rsidRPr="00881A12">
        <w:rPr>
          <w:rFonts w:ascii="Times New Roman" w:hAnsi="Times New Roman" w:cs="Times New Roman"/>
          <w:sz w:val="24"/>
          <w:szCs w:val="24"/>
        </w:rPr>
        <w:t xml:space="preserve"> child </w:t>
      </w:r>
      <w:r w:rsidR="00881A12">
        <w:rPr>
          <w:rFonts w:ascii="Times New Roman" w:hAnsi="Times New Roman" w:cs="Times New Roman"/>
          <w:sz w:val="24"/>
          <w:szCs w:val="24"/>
        </w:rPr>
        <w:t>parenting</w:t>
      </w:r>
      <w:r w:rsidR="00881A12" w:rsidRPr="00881A12">
        <w:rPr>
          <w:rFonts w:ascii="Times New Roman" w:hAnsi="Times New Roman" w:cs="Times New Roman"/>
          <w:sz w:val="24"/>
          <w:szCs w:val="24"/>
        </w:rPr>
        <w:t xml:space="preserve"> produces awful youths, there is regardless an undeniable relationship between the nature of child </w:t>
      </w:r>
      <w:r w:rsidR="00881A12">
        <w:rPr>
          <w:rFonts w:ascii="Times New Roman" w:hAnsi="Times New Roman" w:cs="Times New Roman"/>
          <w:sz w:val="24"/>
          <w:szCs w:val="24"/>
        </w:rPr>
        <w:t>parenting</w:t>
      </w:r>
      <w:r w:rsidR="00881A12" w:rsidRPr="00881A12">
        <w:rPr>
          <w:rFonts w:ascii="Times New Roman" w:hAnsi="Times New Roman" w:cs="Times New Roman"/>
          <w:sz w:val="24"/>
          <w:szCs w:val="24"/>
        </w:rPr>
        <w:t xml:space="preserve"> and the probability that the </w:t>
      </w:r>
      <w:r w:rsidR="00881A12">
        <w:rPr>
          <w:rFonts w:ascii="Times New Roman" w:hAnsi="Times New Roman" w:cs="Times New Roman"/>
          <w:sz w:val="24"/>
          <w:szCs w:val="24"/>
        </w:rPr>
        <w:t>child</w:t>
      </w:r>
      <w:r w:rsidR="00881A12" w:rsidRPr="00881A12">
        <w:rPr>
          <w:rFonts w:ascii="Times New Roman" w:hAnsi="Times New Roman" w:cs="Times New Roman"/>
          <w:sz w:val="24"/>
          <w:szCs w:val="24"/>
        </w:rPr>
        <w:t xml:space="preserve"> will participate in reprobate practices. </w:t>
      </w:r>
      <w:r w:rsidR="00881A12">
        <w:rPr>
          <w:rFonts w:ascii="Times New Roman" w:hAnsi="Times New Roman" w:cs="Times New Roman"/>
          <w:sz w:val="24"/>
          <w:szCs w:val="24"/>
        </w:rPr>
        <w:t xml:space="preserve">  </w:t>
      </w:r>
    </w:p>
    <w:p w:rsidR="00881A12" w:rsidRDefault="00881A12" w:rsidP="007B20FD">
      <w:pPr>
        <w:tabs>
          <w:tab w:val="left" w:pos="237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881A12">
        <w:rPr>
          <w:rFonts w:ascii="Times New Roman" w:hAnsi="Times New Roman" w:cs="Times New Roman"/>
          <w:sz w:val="24"/>
          <w:szCs w:val="24"/>
        </w:rPr>
        <w:t xml:space="preserve">While a few social factors assume a part in juvenile delinquency, </w:t>
      </w:r>
      <w:r>
        <w:rPr>
          <w:rFonts w:ascii="Times New Roman" w:hAnsi="Times New Roman" w:cs="Times New Roman"/>
          <w:sz w:val="24"/>
          <w:szCs w:val="24"/>
        </w:rPr>
        <w:t>research</w:t>
      </w:r>
      <w:r w:rsidRPr="00881A12">
        <w:rPr>
          <w:rFonts w:ascii="Times New Roman" w:hAnsi="Times New Roman" w:cs="Times New Roman"/>
          <w:sz w:val="24"/>
          <w:szCs w:val="24"/>
        </w:rPr>
        <w:t xml:space="preserve"> demonstrates that the major contributing component is </w:t>
      </w:r>
      <w:r>
        <w:rPr>
          <w:rFonts w:ascii="Times New Roman" w:hAnsi="Times New Roman" w:cs="Times New Roman"/>
          <w:sz w:val="24"/>
          <w:szCs w:val="24"/>
        </w:rPr>
        <w:t xml:space="preserve">in essence the family </w:t>
      </w:r>
      <w:r w:rsidRPr="00881A12">
        <w:rPr>
          <w:rFonts w:ascii="Times New Roman" w:hAnsi="Times New Roman" w:cs="Times New Roman"/>
          <w:sz w:val="24"/>
          <w:szCs w:val="24"/>
        </w:rPr>
        <w:t xml:space="preserve">particularly, child </w:t>
      </w:r>
      <w:r>
        <w:rPr>
          <w:rFonts w:ascii="Times New Roman" w:hAnsi="Times New Roman" w:cs="Times New Roman"/>
          <w:sz w:val="24"/>
          <w:szCs w:val="24"/>
        </w:rPr>
        <w:t>parenting</w:t>
      </w:r>
      <w:r w:rsidRPr="00881A12">
        <w:rPr>
          <w:rFonts w:ascii="Times New Roman" w:hAnsi="Times New Roman" w:cs="Times New Roman"/>
          <w:sz w:val="24"/>
          <w:szCs w:val="24"/>
        </w:rPr>
        <w:t xml:space="preserve">, or deficiency in </w:t>
      </w:r>
      <w:r>
        <w:rPr>
          <w:rFonts w:ascii="Times New Roman" w:hAnsi="Times New Roman" w:cs="Times New Roman"/>
          <w:sz w:val="24"/>
          <w:szCs w:val="24"/>
        </w:rPr>
        <w:t xml:space="preserve">parenting. </w:t>
      </w:r>
      <w:r w:rsidRPr="00881A12">
        <w:rPr>
          <w:rFonts w:ascii="Times New Roman" w:hAnsi="Times New Roman" w:cs="Times New Roman"/>
          <w:sz w:val="24"/>
          <w:szCs w:val="24"/>
        </w:rPr>
        <w:t xml:space="preserve">There is an impact on the improvement of antisocial conduct among </w:t>
      </w:r>
      <w:r w:rsidRPr="00881A12">
        <w:rPr>
          <w:rFonts w:ascii="Times New Roman" w:hAnsi="Times New Roman" w:cs="Times New Roman"/>
          <w:sz w:val="24"/>
          <w:szCs w:val="24"/>
        </w:rPr>
        <w:lastRenderedPageBreak/>
        <w:t>youngsters that is more ground</w:t>
      </w:r>
      <w:r>
        <w:rPr>
          <w:rFonts w:ascii="Times New Roman" w:hAnsi="Times New Roman" w:cs="Times New Roman"/>
          <w:sz w:val="24"/>
          <w:szCs w:val="24"/>
        </w:rPr>
        <w:t>ed than that of the family</w:t>
      </w:r>
      <w:r w:rsidRPr="00881A12">
        <w:rPr>
          <w:rFonts w:ascii="Times New Roman" w:hAnsi="Times New Roman" w:cs="Times New Roman"/>
          <w:sz w:val="24"/>
          <w:szCs w:val="24"/>
        </w:rPr>
        <w:t xml:space="preserve">. For instance, that </w:t>
      </w:r>
      <w:r>
        <w:rPr>
          <w:rFonts w:ascii="Times New Roman" w:hAnsi="Times New Roman" w:cs="Times New Roman"/>
          <w:sz w:val="24"/>
          <w:szCs w:val="24"/>
        </w:rPr>
        <w:t>child</w:t>
      </w:r>
      <w:r w:rsidRPr="00881A12">
        <w:rPr>
          <w:rFonts w:ascii="Times New Roman" w:hAnsi="Times New Roman" w:cs="Times New Roman"/>
          <w:sz w:val="24"/>
          <w:szCs w:val="24"/>
        </w:rPr>
        <w:t xml:space="preserve"> who are physically mishandled by their </w:t>
      </w:r>
      <w:r>
        <w:rPr>
          <w:rFonts w:ascii="Times New Roman" w:hAnsi="Times New Roman" w:cs="Times New Roman"/>
          <w:sz w:val="24"/>
          <w:szCs w:val="24"/>
        </w:rPr>
        <w:t>parents</w:t>
      </w:r>
      <w:r w:rsidRPr="00881A12">
        <w:rPr>
          <w:rFonts w:ascii="Times New Roman" w:hAnsi="Times New Roman" w:cs="Times New Roman"/>
          <w:sz w:val="24"/>
          <w:szCs w:val="24"/>
        </w:rPr>
        <w:t xml:space="preserve"> are significantly more prone to manhandle others, and to expect manhandle from others</w:t>
      </w:r>
      <w:r w:rsidR="004F7351" w:rsidRPr="004F7351">
        <w:t xml:space="preserve"> </w:t>
      </w:r>
      <w:r w:rsidR="004F7351" w:rsidRPr="004F7351">
        <w:rPr>
          <w:rFonts w:ascii="Times New Roman" w:hAnsi="Times New Roman" w:cs="Times New Roman"/>
          <w:sz w:val="24"/>
          <w:szCs w:val="24"/>
        </w:rPr>
        <w:t>(</w:t>
      </w:r>
      <w:proofErr w:type="spellStart"/>
      <w:r w:rsidR="004F7351" w:rsidRPr="004F7351">
        <w:rPr>
          <w:rFonts w:ascii="Times New Roman" w:hAnsi="Times New Roman" w:cs="Times New Roman"/>
          <w:sz w:val="24"/>
          <w:szCs w:val="24"/>
        </w:rPr>
        <w:t>Hoeve</w:t>
      </w:r>
      <w:proofErr w:type="spellEnd"/>
      <w:r w:rsidR="004F7351" w:rsidRPr="004F7351">
        <w:rPr>
          <w:rFonts w:ascii="Times New Roman" w:hAnsi="Times New Roman" w:cs="Times New Roman"/>
          <w:sz w:val="24"/>
          <w:szCs w:val="24"/>
        </w:rPr>
        <w:t xml:space="preserve"> et al., 2007, p. </w:t>
      </w:r>
      <w:r w:rsidR="006C2C04">
        <w:rPr>
          <w:rFonts w:ascii="Times New Roman" w:hAnsi="Times New Roman" w:cs="Times New Roman"/>
          <w:sz w:val="24"/>
          <w:szCs w:val="24"/>
        </w:rPr>
        <w:t>14</w:t>
      </w:r>
      <w:r w:rsidR="004F7351" w:rsidRPr="004F7351">
        <w:rPr>
          <w:rFonts w:ascii="Times New Roman" w:hAnsi="Times New Roman" w:cs="Times New Roman"/>
          <w:sz w:val="24"/>
          <w:szCs w:val="24"/>
        </w:rPr>
        <w:t>)</w:t>
      </w:r>
      <w:r w:rsidRPr="00881A12">
        <w:rPr>
          <w:rFonts w:ascii="Times New Roman" w:hAnsi="Times New Roman" w:cs="Times New Roman"/>
          <w:sz w:val="24"/>
          <w:szCs w:val="24"/>
        </w:rPr>
        <w:t xml:space="preserve">. In any case, what are the qualities of good child </w:t>
      </w:r>
      <w:r>
        <w:rPr>
          <w:rFonts w:ascii="Times New Roman" w:hAnsi="Times New Roman" w:cs="Times New Roman"/>
          <w:sz w:val="24"/>
          <w:szCs w:val="24"/>
        </w:rPr>
        <w:t>parenting</w:t>
      </w:r>
      <w:r w:rsidRPr="00881A12">
        <w:rPr>
          <w:rFonts w:ascii="Times New Roman" w:hAnsi="Times New Roman" w:cs="Times New Roman"/>
          <w:sz w:val="24"/>
          <w:szCs w:val="24"/>
        </w:rPr>
        <w:t>, and why does it reduce the odds of juvenile delinquency.</w:t>
      </w:r>
    </w:p>
    <w:p w:rsidR="00D4662E" w:rsidRDefault="00881A12" w:rsidP="007B20FD">
      <w:pPr>
        <w:tabs>
          <w:tab w:val="left" w:pos="237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4662E">
        <w:rPr>
          <w:rFonts w:ascii="Times New Roman" w:hAnsi="Times New Roman" w:cs="Times New Roman"/>
          <w:sz w:val="24"/>
          <w:szCs w:val="24"/>
        </w:rPr>
        <w:t xml:space="preserve"> </w:t>
      </w:r>
      <w:r w:rsidRPr="00881A12">
        <w:rPr>
          <w:rFonts w:ascii="Times New Roman" w:hAnsi="Times New Roman" w:cs="Times New Roman"/>
          <w:sz w:val="24"/>
          <w:szCs w:val="24"/>
        </w:rPr>
        <w:t xml:space="preserve">As youngsters </w:t>
      </w:r>
      <w:r>
        <w:rPr>
          <w:rFonts w:ascii="Times New Roman" w:hAnsi="Times New Roman" w:cs="Times New Roman"/>
          <w:sz w:val="24"/>
          <w:szCs w:val="24"/>
        </w:rPr>
        <w:t>grow</w:t>
      </w:r>
      <w:r w:rsidRPr="00881A12">
        <w:rPr>
          <w:rFonts w:ascii="Times New Roman" w:hAnsi="Times New Roman" w:cs="Times New Roman"/>
          <w:sz w:val="24"/>
          <w:szCs w:val="24"/>
        </w:rPr>
        <w:t xml:space="preserve">, they endeavor to understand the confused world in which they live. Regardless of whether they understand it not, youngsters both need and need structure. At the point when done effectively, structure helps a kid feel safe, and when they feel safe they feel cherished. The disadvantage of dictator child </w:t>
      </w:r>
      <w:r>
        <w:rPr>
          <w:rFonts w:ascii="Times New Roman" w:hAnsi="Times New Roman" w:cs="Times New Roman"/>
          <w:sz w:val="24"/>
          <w:szCs w:val="24"/>
        </w:rPr>
        <w:t>parenting</w:t>
      </w:r>
      <w:r w:rsidRPr="00881A12">
        <w:rPr>
          <w:rFonts w:ascii="Times New Roman" w:hAnsi="Times New Roman" w:cs="Times New Roman"/>
          <w:sz w:val="24"/>
          <w:szCs w:val="24"/>
        </w:rPr>
        <w:t xml:space="preserve"> is that the "security" it gives is more similar to the security a jail gives rather than the security a parent should give.</w:t>
      </w:r>
      <w:r>
        <w:rPr>
          <w:rFonts w:ascii="Times New Roman" w:hAnsi="Times New Roman" w:cs="Times New Roman"/>
          <w:sz w:val="24"/>
          <w:szCs w:val="24"/>
        </w:rPr>
        <w:t xml:space="preserve">  On the other hand,</w:t>
      </w:r>
      <w:r w:rsidR="00347F8C">
        <w:rPr>
          <w:rFonts w:ascii="Times New Roman" w:hAnsi="Times New Roman" w:cs="Times New Roman"/>
          <w:sz w:val="24"/>
          <w:szCs w:val="24"/>
        </w:rPr>
        <w:t xml:space="preserve"> </w:t>
      </w:r>
      <w:r w:rsidR="00347F8C" w:rsidRPr="00347F8C">
        <w:rPr>
          <w:rFonts w:ascii="Times New Roman" w:hAnsi="Times New Roman" w:cs="Times New Roman"/>
          <w:sz w:val="24"/>
          <w:szCs w:val="24"/>
        </w:rPr>
        <w:t xml:space="preserve">Indulgent </w:t>
      </w:r>
      <w:r w:rsidRPr="00881A12">
        <w:rPr>
          <w:rFonts w:ascii="Times New Roman" w:hAnsi="Times New Roman" w:cs="Times New Roman"/>
          <w:sz w:val="24"/>
          <w:szCs w:val="24"/>
        </w:rPr>
        <w:t xml:space="preserve">child </w:t>
      </w:r>
      <w:r w:rsidR="00347F8C">
        <w:rPr>
          <w:rFonts w:ascii="Times New Roman" w:hAnsi="Times New Roman" w:cs="Times New Roman"/>
          <w:sz w:val="24"/>
          <w:szCs w:val="24"/>
        </w:rPr>
        <w:t>parenting</w:t>
      </w:r>
      <w:r w:rsidRPr="00881A12">
        <w:rPr>
          <w:rFonts w:ascii="Times New Roman" w:hAnsi="Times New Roman" w:cs="Times New Roman"/>
          <w:sz w:val="24"/>
          <w:szCs w:val="24"/>
        </w:rPr>
        <w:t xml:space="preserve"> basically ruins </w:t>
      </w:r>
      <w:r w:rsidR="00347F8C">
        <w:rPr>
          <w:rFonts w:ascii="Times New Roman" w:hAnsi="Times New Roman" w:cs="Times New Roman"/>
          <w:sz w:val="24"/>
          <w:szCs w:val="24"/>
        </w:rPr>
        <w:t>children</w:t>
      </w:r>
      <w:r w:rsidRPr="00881A12">
        <w:rPr>
          <w:rFonts w:ascii="Times New Roman" w:hAnsi="Times New Roman" w:cs="Times New Roman"/>
          <w:sz w:val="24"/>
          <w:szCs w:val="24"/>
        </w:rPr>
        <w:t>. It advances egocentrism, narrow-mindedness, and be</w:t>
      </w:r>
      <w:r w:rsidR="00347F8C">
        <w:rPr>
          <w:rFonts w:ascii="Times New Roman" w:hAnsi="Times New Roman" w:cs="Times New Roman"/>
          <w:sz w:val="24"/>
          <w:szCs w:val="24"/>
        </w:rPr>
        <w:t>havioral issues</w:t>
      </w:r>
      <w:r w:rsidR="004F7351" w:rsidRPr="004F7351">
        <w:t xml:space="preserve"> </w:t>
      </w:r>
      <w:r w:rsidR="004F7351" w:rsidRPr="004F7351">
        <w:rPr>
          <w:rFonts w:ascii="Times New Roman" w:hAnsi="Times New Roman" w:cs="Times New Roman"/>
          <w:sz w:val="24"/>
          <w:szCs w:val="24"/>
        </w:rPr>
        <w:t xml:space="preserve">(Hoffmann, 2015, p. </w:t>
      </w:r>
      <w:r w:rsidR="006C2C04">
        <w:rPr>
          <w:rFonts w:ascii="Times New Roman" w:hAnsi="Times New Roman" w:cs="Times New Roman"/>
          <w:sz w:val="24"/>
          <w:szCs w:val="24"/>
        </w:rPr>
        <w:t>30</w:t>
      </w:r>
      <w:r w:rsidR="004F7351" w:rsidRPr="004F7351">
        <w:rPr>
          <w:rFonts w:ascii="Times New Roman" w:hAnsi="Times New Roman" w:cs="Times New Roman"/>
          <w:sz w:val="24"/>
          <w:szCs w:val="24"/>
        </w:rPr>
        <w:t>)</w:t>
      </w:r>
      <w:r w:rsidRPr="00881A12">
        <w:rPr>
          <w:rFonts w:ascii="Times New Roman" w:hAnsi="Times New Roman" w:cs="Times New Roman"/>
          <w:sz w:val="24"/>
          <w:szCs w:val="24"/>
        </w:rPr>
        <w:t xml:space="preserve">. Incidentally, a few </w:t>
      </w:r>
      <w:r w:rsidR="00347F8C">
        <w:rPr>
          <w:rFonts w:ascii="Times New Roman" w:hAnsi="Times New Roman" w:cs="Times New Roman"/>
          <w:sz w:val="24"/>
          <w:szCs w:val="24"/>
        </w:rPr>
        <w:t>parents</w:t>
      </w:r>
      <w:r w:rsidRPr="00881A12">
        <w:rPr>
          <w:rFonts w:ascii="Times New Roman" w:hAnsi="Times New Roman" w:cs="Times New Roman"/>
          <w:sz w:val="24"/>
          <w:szCs w:val="24"/>
        </w:rPr>
        <w:t xml:space="preserve"> pick this style of guardians</w:t>
      </w:r>
      <w:r w:rsidR="00347F8C">
        <w:rPr>
          <w:rFonts w:ascii="Times New Roman" w:hAnsi="Times New Roman" w:cs="Times New Roman"/>
          <w:sz w:val="24"/>
          <w:szCs w:val="24"/>
        </w:rPr>
        <w:t>hip</w:t>
      </w:r>
      <w:r w:rsidRPr="00881A12">
        <w:rPr>
          <w:rFonts w:ascii="Times New Roman" w:hAnsi="Times New Roman" w:cs="Times New Roman"/>
          <w:sz w:val="24"/>
          <w:szCs w:val="24"/>
        </w:rPr>
        <w:t xml:space="preserve"> to cultivate innovativeness and trust in their youngsters. Be that as it may, on the grounds that structure is inadequate with regards to, this kind of child </w:t>
      </w:r>
      <w:r w:rsidR="00347F8C">
        <w:rPr>
          <w:rFonts w:ascii="Times New Roman" w:hAnsi="Times New Roman" w:cs="Times New Roman"/>
          <w:sz w:val="24"/>
          <w:szCs w:val="24"/>
        </w:rPr>
        <w:t>parenting</w:t>
      </w:r>
      <w:r w:rsidRPr="00881A12">
        <w:rPr>
          <w:rFonts w:ascii="Times New Roman" w:hAnsi="Times New Roman" w:cs="Times New Roman"/>
          <w:sz w:val="24"/>
          <w:szCs w:val="24"/>
        </w:rPr>
        <w:t xml:space="preserve"> regularly neglects to deliver the </w:t>
      </w:r>
      <w:r w:rsidR="00347F8C" w:rsidRPr="00881A12">
        <w:rPr>
          <w:rFonts w:ascii="Times New Roman" w:hAnsi="Times New Roman" w:cs="Times New Roman"/>
          <w:sz w:val="24"/>
          <w:szCs w:val="24"/>
        </w:rPr>
        <w:t>wished-for</w:t>
      </w:r>
      <w:r w:rsidRPr="00881A12">
        <w:rPr>
          <w:rFonts w:ascii="Times New Roman" w:hAnsi="Times New Roman" w:cs="Times New Roman"/>
          <w:sz w:val="24"/>
          <w:szCs w:val="24"/>
        </w:rPr>
        <w:t xml:space="preserve"> </w:t>
      </w:r>
      <w:r w:rsidR="00347F8C">
        <w:rPr>
          <w:rFonts w:ascii="Times New Roman" w:hAnsi="Times New Roman" w:cs="Times New Roman"/>
          <w:sz w:val="24"/>
          <w:szCs w:val="24"/>
        </w:rPr>
        <w:t>outcomes</w:t>
      </w:r>
      <w:r w:rsidRPr="00881A12">
        <w:rPr>
          <w:rFonts w:ascii="Times New Roman" w:hAnsi="Times New Roman" w:cs="Times New Roman"/>
          <w:sz w:val="24"/>
          <w:szCs w:val="24"/>
        </w:rPr>
        <w:t>.</w:t>
      </w:r>
    </w:p>
    <w:p w:rsidR="00347F8C" w:rsidRPr="00881A12" w:rsidRDefault="00347F8C" w:rsidP="007B20FD">
      <w:pPr>
        <w:tabs>
          <w:tab w:val="left" w:pos="2370"/>
        </w:tabs>
        <w:spacing w:line="480" w:lineRule="auto"/>
        <w:rPr>
          <w:rFonts w:ascii="Times New Roman" w:hAnsi="Times New Roman" w:cs="Times New Roman"/>
          <w:sz w:val="24"/>
          <w:szCs w:val="24"/>
        </w:rPr>
      </w:pPr>
      <w:r>
        <w:rPr>
          <w:rFonts w:ascii="Times New Roman" w:hAnsi="Times New Roman" w:cs="Times New Roman"/>
          <w:sz w:val="24"/>
          <w:szCs w:val="24"/>
        </w:rPr>
        <w:t xml:space="preserve">         P</w:t>
      </w:r>
      <w:r w:rsidRPr="00347F8C">
        <w:rPr>
          <w:rFonts w:ascii="Times New Roman" w:hAnsi="Times New Roman" w:cs="Times New Roman"/>
          <w:sz w:val="24"/>
          <w:szCs w:val="24"/>
        </w:rPr>
        <w:t xml:space="preserve">arental engagement in the lives </w:t>
      </w:r>
      <w:r>
        <w:rPr>
          <w:rFonts w:ascii="Times New Roman" w:hAnsi="Times New Roman" w:cs="Times New Roman"/>
          <w:sz w:val="24"/>
          <w:szCs w:val="24"/>
        </w:rPr>
        <w:t xml:space="preserve">of their children </w:t>
      </w:r>
      <w:r w:rsidRPr="00347F8C">
        <w:rPr>
          <w:rFonts w:ascii="Times New Roman" w:hAnsi="Times New Roman" w:cs="Times New Roman"/>
          <w:sz w:val="24"/>
          <w:szCs w:val="24"/>
        </w:rPr>
        <w:t>is a s</w:t>
      </w:r>
      <w:r>
        <w:rPr>
          <w:rFonts w:ascii="Times New Roman" w:hAnsi="Times New Roman" w:cs="Times New Roman"/>
          <w:sz w:val="24"/>
          <w:szCs w:val="24"/>
        </w:rPr>
        <w:t>tandout amongst the most vital,</w:t>
      </w:r>
      <w:r w:rsidRPr="00347F8C">
        <w:rPr>
          <w:rFonts w:ascii="Times New Roman" w:hAnsi="Times New Roman" w:cs="Times New Roman"/>
          <w:sz w:val="24"/>
          <w:szCs w:val="24"/>
        </w:rPr>
        <w:t xml:space="preserve"> if n</w:t>
      </w:r>
      <w:r>
        <w:rPr>
          <w:rFonts w:ascii="Times New Roman" w:hAnsi="Times New Roman" w:cs="Times New Roman"/>
          <w:sz w:val="24"/>
          <w:szCs w:val="24"/>
        </w:rPr>
        <w:t xml:space="preserve">ot the absolute most critical </w:t>
      </w:r>
      <w:r w:rsidRPr="00347F8C">
        <w:rPr>
          <w:rFonts w:ascii="Times New Roman" w:hAnsi="Times New Roman" w:cs="Times New Roman"/>
          <w:sz w:val="24"/>
          <w:szCs w:val="24"/>
        </w:rPr>
        <w:t xml:space="preserve">contributors to </w:t>
      </w:r>
      <w:r>
        <w:rPr>
          <w:rFonts w:ascii="Times New Roman" w:hAnsi="Times New Roman" w:cs="Times New Roman"/>
          <w:sz w:val="24"/>
          <w:szCs w:val="24"/>
        </w:rPr>
        <w:t>a child’s</w:t>
      </w:r>
      <w:r w:rsidRPr="00347F8C">
        <w:rPr>
          <w:rFonts w:ascii="Times New Roman" w:hAnsi="Times New Roman" w:cs="Times New Roman"/>
          <w:sz w:val="24"/>
          <w:szCs w:val="24"/>
        </w:rPr>
        <w:t xml:space="preserve"> healthy psychological development</w:t>
      </w:r>
      <w:r>
        <w:rPr>
          <w:rFonts w:ascii="Times New Roman" w:hAnsi="Times New Roman" w:cs="Times New Roman"/>
          <w:sz w:val="24"/>
          <w:szCs w:val="24"/>
        </w:rPr>
        <w:t>.</w:t>
      </w:r>
      <w:r w:rsidRPr="00347F8C">
        <w:rPr>
          <w:rFonts w:ascii="Times New Roman" w:hAnsi="Times New Roman" w:cs="Times New Roman"/>
          <w:sz w:val="24"/>
          <w:szCs w:val="24"/>
        </w:rPr>
        <w:t xml:space="preserve"> Youths whose </w:t>
      </w:r>
      <w:r>
        <w:rPr>
          <w:rFonts w:ascii="Times New Roman" w:hAnsi="Times New Roman" w:cs="Times New Roman"/>
          <w:sz w:val="24"/>
          <w:szCs w:val="24"/>
        </w:rPr>
        <w:t>parents</w:t>
      </w:r>
      <w:r w:rsidRPr="00347F8C">
        <w:rPr>
          <w:rFonts w:ascii="Times New Roman" w:hAnsi="Times New Roman" w:cs="Times New Roman"/>
          <w:sz w:val="24"/>
          <w:szCs w:val="24"/>
        </w:rPr>
        <w:t xml:space="preserve"> are not adequately occupied with their lives will probably cause harm than</w:t>
      </w:r>
      <w:r>
        <w:rPr>
          <w:rFonts w:ascii="Times New Roman" w:hAnsi="Times New Roman" w:cs="Times New Roman"/>
          <w:sz w:val="24"/>
          <w:szCs w:val="24"/>
        </w:rPr>
        <w:t xml:space="preserve"> are different adolescents</w:t>
      </w:r>
      <w:r w:rsidRPr="00347F8C">
        <w:rPr>
          <w:rFonts w:ascii="Times New Roman" w:hAnsi="Times New Roman" w:cs="Times New Roman"/>
          <w:sz w:val="24"/>
          <w:szCs w:val="24"/>
        </w:rPr>
        <w:t xml:space="preserve">. Negative child </w:t>
      </w:r>
      <w:r>
        <w:rPr>
          <w:rFonts w:ascii="Times New Roman" w:hAnsi="Times New Roman" w:cs="Times New Roman"/>
          <w:sz w:val="24"/>
          <w:szCs w:val="24"/>
        </w:rPr>
        <w:t>parenting</w:t>
      </w:r>
      <w:r w:rsidRPr="00347F8C">
        <w:rPr>
          <w:rFonts w:ascii="Times New Roman" w:hAnsi="Times New Roman" w:cs="Times New Roman"/>
          <w:sz w:val="24"/>
          <w:szCs w:val="24"/>
        </w:rPr>
        <w:t xml:space="preserve"> is risk factor, not an authoritative reason for adolescent misconduct</w:t>
      </w:r>
      <w:r w:rsidR="004F7351" w:rsidRPr="004F7351">
        <w:t xml:space="preserve"> </w:t>
      </w:r>
      <w:r w:rsidR="004F7351" w:rsidRPr="004F7351">
        <w:rPr>
          <w:rFonts w:ascii="Times New Roman" w:hAnsi="Times New Roman" w:cs="Times New Roman"/>
          <w:sz w:val="24"/>
          <w:szCs w:val="24"/>
        </w:rPr>
        <w:t xml:space="preserve">(Shaw &amp; Wood, 2003, p. </w:t>
      </w:r>
      <w:r w:rsidR="006C2C04">
        <w:rPr>
          <w:rFonts w:ascii="Times New Roman" w:hAnsi="Times New Roman" w:cs="Times New Roman"/>
          <w:sz w:val="24"/>
          <w:szCs w:val="24"/>
        </w:rPr>
        <w:t>67</w:t>
      </w:r>
      <w:r w:rsidR="004F7351" w:rsidRPr="004F7351">
        <w:rPr>
          <w:rFonts w:ascii="Times New Roman" w:hAnsi="Times New Roman" w:cs="Times New Roman"/>
          <w:sz w:val="24"/>
          <w:szCs w:val="24"/>
        </w:rPr>
        <w:t>)</w:t>
      </w:r>
      <w:r w:rsidRPr="00347F8C">
        <w:rPr>
          <w:rFonts w:ascii="Times New Roman" w:hAnsi="Times New Roman" w:cs="Times New Roman"/>
          <w:sz w:val="24"/>
          <w:szCs w:val="24"/>
        </w:rPr>
        <w:t xml:space="preserve">. The style of child </w:t>
      </w:r>
      <w:r>
        <w:rPr>
          <w:rFonts w:ascii="Times New Roman" w:hAnsi="Times New Roman" w:cs="Times New Roman"/>
          <w:sz w:val="24"/>
          <w:szCs w:val="24"/>
        </w:rPr>
        <w:t>parenting</w:t>
      </w:r>
      <w:r w:rsidRPr="00347F8C">
        <w:rPr>
          <w:rFonts w:ascii="Times New Roman" w:hAnsi="Times New Roman" w:cs="Times New Roman"/>
          <w:sz w:val="24"/>
          <w:szCs w:val="24"/>
        </w:rPr>
        <w:t xml:space="preserve"> to which </w:t>
      </w:r>
      <w:r>
        <w:rPr>
          <w:rFonts w:ascii="Times New Roman" w:hAnsi="Times New Roman" w:cs="Times New Roman"/>
          <w:sz w:val="24"/>
          <w:szCs w:val="24"/>
        </w:rPr>
        <w:t>is alluded in this manner</w:t>
      </w:r>
      <w:r w:rsidRPr="00347F8C">
        <w:rPr>
          <w:rFonts w:ascii="Times New Roman" w:hAnsi="Times New Roman" w:cs="Times New Roman"/>
          <w:sz w:val="24"/>
          <w:szCs w:val="24"/>
        </w:rPr>
        <w:t xml:space="preserve"> is called Indifferent, or Neglectful Parenting, which is the </w:t>
      </w:r>
      <w:r>
        <w:rPr>
          <w:rFonts w:ascii="Times New Roman" w:hAnsi="Times New Roman" w:cs="Times New Roman"/>
          <w:sz w:val="24"/>
          <w:szCs w:val="24"/>
        </w:rPr>
        <w:t>part</w:t>
      </w:r>
      <w:r w:rsidRPr="00347F8C">
        <w:rPr>
          <w:rFonts w:ascii="Times New Roman" w:hAnsi="Times New Roman" w:cs="Times New Roman"/>
          <w:sz w:val="24"/>
          <w:szCs w:val="24"/>
        </w:rPr>
        <w:t xml:space="preserve"> the </w:t>
      </w:r>
      <w:r>
        <w:rPr>
          <w:rFonts w:ascii="Times New Roman" w:hAnsi="Times New Roman" w:cs="Times New Roman"/>
          <w:sz w:val="24"/>
          <w:szCs w:val="24"/>
        </w:rPr>
        <w:t>parents</w:t>
      </w:r>
      <w:r w:rsidRPr="00347F8C">
        <w:rPr>
          <w:rFonts w:ascii="Times New Roman" w:hAnsi="Times New Roman" w:cs="Times New Roman"/>
          <w:sz w:val="24"/>
          <w:szCs w:val="24"/>
        </w:rPr>
        <w:t xml:space="preserve"> are to a great extent truant from the </w:t>
      </w:r>
      <w:r>
        <w:rPr>
          <w:rFonts w:ascii="Times New Roman" w:hAnsi="Times New Roman" w:cs="Times New Roman"/>
          <w:sz w:val="24"/>
          <w:szCs w:val="24"/>
        </w:rPr>
        <w:t>child’s</w:t>
      </w:r>
      <w:r w:rsidRPr="00347F8C">
        <w:rPr>
          <w:rFonts w:ascii="Times New Roman" w:hAnsi="Times New Roman" w:cs="Times New Roman"/>
          <w:sz w:val="24"/>
          <w:szCs w:val="24"/>
        </w:rPr>
        <w:t xml:space="preserve"> life. Accordingly, the youngster gets no structure from his or her own </w:t>
      </w:r>
      <w:r>
        <w:rPr>
          <w:rFonts w:ascii="Times New Roman" w:hAnsi="Times New Roman" w:cs="Times New Roman"/>
          <w:sz w:val="24"/>
          <w:szCs w:val="24"/>
        </w:rPr>
        <w:t>parents</w:t>
      </w:r>
      <w:r w:rsidRPr="00347F8C">
        <w:rPr>
          <w:rFonts w:ascii="Times New Roman" w:hAnsi="Times New Roman" w:cs="Times New Roman"/>
          <w:sz w:val="24"/>
          <w:szCs w:val="24"/>
        </w:rPr>
        <w:t xml:space="preserve">, and thusly looks for it from different </w:t>
      </w:r>
      <w:r>
        <w:rPr>
          <w:rFonts w:ascii="Times New Roman" w:hAnsi="Times New Roman" w:cs="Times New Roman"/>
          <w:sz w:val="24"/>
          <w:szCs w:val="24"/>
        </w:rPr>
        <w:t>sources</w:t>
      </w:r>
      <w:r w:rsidRPr="00347F8C">
        <w:rPr>
          <w:rFonts w:ascii="Times New Roman" w:hAnsi="Times New Roman" w:cs="Times New Roman"/>
          <w:sz w:val="24"/>
          <w:szCs w:val="24"/>
        </w:rPr>
        <w:t xml:space="preserve">. These </w:t>
      </w:r>
      <w:r>
        <w:rPr>
          <w:rFonts w:ascii="Times New Roman" w:hAnsi="Times New Roman" w:cs="Times New Roman"/>
          <w:sz w:val="24"/>
          <w:szCs w:val="24"/>
        </w:rPr>
        <w:t>sources</w:t>
      </w:r>
      <w:r w:rsidRPr="00347F8C">
        <w:rPr>
          <w:rFonts w:ascii="Times New Roman" w:hAnsi="Times New Roman" w:cs="Times New Roman"/>
          <w:sz w:val="24"/>
          <w:szCs w:val="24"/>
        </w:rPr>
        <w:t xml:space="preserve"> can </w:t>
      </w:r>
      <w:r w:rsidRPr="00347F8C">
        <w:rPr>
          <w:rFonts w:ascii="Times New Roman" w:hAnsi="Times New Roman" w:cs="Times New Roman"/>
          <w:sz w:val="24"/>
          <w:szCs w:val="24"/>
        </w:rPr>
        <w:lastRenderedPageBreak/>
        <w:t xml:space="preserve">incorporate online networking, </w:t>
      </w:r>
      <w:r w:rsidR="00BD68CB" w:rsidRPr="00BD68CB">
        <w:rPr>
          <w:rFonts w:ascii="Times New Roman" w:hAnsi="Times New Roman" w:cs="Times New Roman"/>
          <w:sz w:val="24"/>
          <w:szCs w:val="24"/>
        </w:rPr>
        <w:t>destructive peer pressure</w:t>
      </w:r>
      <w:r w:rsidRPr="00347F8C">
        <w:rPr>
          <w:rFonts w:ascii="Times New Roman" w:hAnsi="Times New Roman" w:cs="Times New Roman"/>
          <w:sz w:val="24"/>
          <w:szCs w:val="24"/>
        </w:rPr>
        <w:t xml:space="preserve">, reprobate </w:t>
      </w:r>
      <w:r w:rsidR="00BD68CB" w:rsidRPr="00BD68CB">
        <w:rPr>
          <w:rFonts w:ascii="Times New Roman" w:hAnsi="Times New Roman" w:cs="Times New Roman"/>
          <w:sz w:val="24"/>
          <w:szCs w:val="24"/>
        </w:rPr>
        <w:t>siblings</w:t>
      </w:r>
      <w:r w:rsidRPr="00347F8C">
        <w:rPr>
          <w:rFonts w:ascii="Times New Roman" w:hAnsi="Times New Roman" w:cs="Times New Roman"/>
          <w:sz w:val="24"/>
          <w:szCs w:val="24"/>
        </w:rPr>
        <w:t xml:space="preserve">, and the </w:t>
      </w:r>
      <w:r w:rsidR="00BD68CB">
        <w:rPr>
          <w:rFonts w:ascii="Times New Roman" w:hAnsi="Times New Roman" w:cs="Times New Roman"/>
          <w:sz w:val="24"/>
          <w:szCs w:val="24"/>
        </w:rPr>
        <w:t>child’s</w:t>
      </w:r>
      <w:r w:rsidRPr="00347F8C">
        <w:rPr>
          <w:rFonts w:ascii="Times New Roman" w:hAnsi="Times New Roman" w:cs="Times New Roman"/>
          <w:sz w:val="24"/>
          <w:szCs w:val="24"/>
        </w:rPr>
        <w:t xml:space="preserve"> own </w:t>
      </w:r>
      <w:r w:rsidR="00BD68CB" w:rsidRPr="00BD68CB">
        <w:rPr>
          <w:rFonts w:ascii="Times New Roman" w:hAnsi="Times New Roman" w:cs="Times New Roman"/>
          <w:sz w:val="24"/>
          <w:szCs w:val="24"/>
        </w:rPr>
        <w:t xml:space="preserve">compromised </w:t>
      </w:r>
      <w:r w:rsidRPr="00347F8C">
        <w:rPr>
          <w:rFonts w:ascii="Times New Roman" w:hAnsi="Times New Roman" w:cs="Times New Roman"/>
          <w:sz w:val="24"/>
          <w:szCs w:val="24"/>
        </w:rPr>
        <w:t>emotional well-being status.</w:t>
      </w:r>
    </w:p>
    <w:p w:rsidR="00BD68CB" w:rsidRPr="004F7351" w:rsidRDefault="00BD68CB" w:rsidP="007B20FD">
      <w:pPr>
        <w:spacing w:line="480" w:lineRule="auto"/>
        <w:rPr>
          <w:rFonts w:ascii="Times New Roman" w:hAnsi="Times New Roman" w:cs="Times New Roman"/>
          <w:b/>
          <w:sz w:val="24"/>
          <w:szCs w:val="24"/>
        </w:rPr>
      </w:pPr>
      <w:r w:rsidRPr="004F7351">
        <w:rPr>
          <w:rFonts w:ascii="Times New Roman" w:hAnsi="Times New Roman" w:cs="Times New Roman"/>
          <w:b/>
          <w:sz w:val="24"/>
          <w:szCs w:val="24"/>
        </w:rPr>
        <w:t xml:space="preserve">                                Theories on parenting and juvenile delinquency </w:t>
      </w:r>
    </w:p>
    <w:p w:rsidR="00BD68CB" w:rsidRPr="004F7351" w:rsidRDefault="00BD68CB" w:rsidP="007B20FD">
      <w:pPr>
        <w:spacing w:line="480" w:lineRule="auto"/>
        <w:rPr>
          <w:rFonts w:ascii="Times New Roman" w:hAnsi="Times New Roman" w:cs="Times New Roman"/>
          <w:b/>
          <w:sz w:val="24"/>
          <w:szCs w:val="24"/>
        </w:rPr>
      </w:pPr>
      <w:r w:rsidRPr="004F7351">
        <w:rPr>
          <w:rFonts w:ascii="Times New Roman" w:hAnsi="Times New Roman" w:cs="Times New Roman"/>
          <w:b/>
          <w:sz w:val="24"/>
          <w:szCs w:val="24"/>
        </w:rPr>
        <w:t xml:space="preserve">                                                  Self-control theory </w:t>
      </w:r>
    </w:p>
    <w:p w:rsidR="00BD68CB" w:rsidRDefault="00BD68CB" w:rsidP="007B20FD">
      <w:pPr>
        <w:spacing w:line="480" w:lineRule="auto"/>
        <w:rPr>
          <w:rFonts w:ascii="Times New Roman" w:hAnsi="Times New Roman" w:cs="Times New Roman"/>
          <w:sz w:val="24"/>
          <w:szCs w:val="24"/>
        </w:rPr>
      </w:pPr>
      <w:r>
        <w:rPr>
          <w:rFonts w:ascii="Times New Roman" w:hAnsi="Times New Roman" w:cs="Times New Roman"/>
          <w:sz w:val="24"/>
          <w:szCs w:val="24"/>
        </w:rPr>
        <w:t xml:space="preserve">         In essence, </w:t>
      </w:r>
      <w:r w:rsidRPr="00BD68CB">
        <w:rPr>
          <w:rFonts w:ascii="Times New Roman" w:hAnsi="Times New Roman" w:cs="Times New Roman"/>
          <w:sz w:val="24"/>
          <w:szCs w:val="24"/>
        </w:rPr>
        <w:t xml:space="preserve">the general </w:t>
      </w:r>
      <w:r w:rsidR="006B7CFB">
        <w:rPr>
          <w:rFonts w:ascii="Times New Roman" w:hAnsi="Times New Roman" w:cs="Times New Roman"/>
          <w:sz w:val="24"/>
          <w:szCs w:val="24"/>
        </w:rPr>
        <w:t>theory</w:t>
      </w:r>
      <w:r w:rsidRPr="00BD68CB">
        <w:rPr>
          <w:rFonts w:ascii="Times New Roman" w:hAnsi="Times New Roman" w:cs="Times New Roman"/>
          <w:sz w:val="24"/>
          <w:szCs w:val="24"/>
        </w:rPr>
        <w:t xml:space="preserve"> of </w:t>
      </w:r>
      <w:r w:rsidR="006B7CFB">
        <w:rPr>
          <w:rFonts w:ascii="Times New Roman" w:hAnsi="Times New Roman" w:cs="Times New Roman"/>
          <w:sz w:val="24"/>
          <w:szCs w:val="24"/>
        </w:rPr>
        <w:t>crime</w:t>
      </w:r>
      <w:r w:rsidRPr="00BD68CB">
        <w:rPr>
          <w:rFonts w:ascii="Times New Roman" w:hAnsi="Times New Roman" w:cs="Times New Roman"/>
          <w:sz w:val="24"/>
          <w:szCs w:val="24"/>
        </w:rPr>
        <w:t xml:space="preserve"> </w:t>
      </w:r>
      <w:r w:rsidR="006B7CFB" w:rsidRPr="006B7CFB">
        <w:rPr>
          <w:rFonts w:ascii="Times New Roman" w:hAnsi="Times New Roman" w:cs="Times New Roman"/>
          <w:sz w:val="24"/>
          <w:szCs w:val="24"/>
        </w:rPr>
        <w:t xml:space="preserve">hypothesizes </w:t>
      </w:r>
      <w:r w:rsidRPr="00BD68CB">
        <w:rPr>
          <w:rFonts w:ascii="Times New Roman" w:hAnsi="Times New Roman" w:cs="Times New Roman"/>
          <w:sz w:val="24"/>
          <w:szCs w:val="24"/>
        </w:rPr>
        <w:t xml:space="preserve">that low </w:t>
      </w:r>
      <w:r w:rsidR="006B7CFB">
        <w:rPr>
          <w:rFonts w:ascii="Times New Roman" w:hAnsi="Times New Roman" w:cs="Times New Roman"/>
          <w:sz w:val="24"/>
          <w:szCs w:val="24"/>
        </w:rPr>
        <w:t xml:space="preserve">Self-control </w:t>
      </w:r>
      <w:r w:rsidRPr="00BD68CB">
        <w:rPr>
          <w:rFonts w:ascii="Times New Roman" w:hAnsi="Times New Roman" w:cs="Times New Roman"/>
          <w:sz w:val="24"/>
          <w:szCs w:val="24"/>
        </w:rPr>
        <w:t xml:space="preserve">is a key variable </w:t>
      </w:r>
      <w:r w:rsidR="006B7CFB">
        <w:rPr>
          <w:rFonts w:ascii="Times New Roman" w:hAnsi="Times New Roman" w:cs="Times New Roman"/>
          <w:sz w:val="24"/>
          <w:szCs w:val="24"/>
        </w:rPr>
        <w:t>underlying</w:t>
      </w:r>
      <w:r w:rsidRPr="00BD68CB">
        <w:rPr>
          <w:rFonts w:ascii="Times New Roman" w:hAnsi="Times New Roman" w:cs="Times New Roman"/>
          <w:sz w:val="24"/>
          <w:szCs w:val="24"/>
        </w:rPr>
        <w:t xml:space="preserve"> </w:t>
      </w:r>
      <w:r w:rsidR="006B7CFB" w:rsidRPr="006B7CFB">
        <w:rPr>
          <w:rFonts w:ascii="Times New Roman" w:hAnsi="Times New Roman" w:cs="Times New Roman"/>
          <w:sz w:val="24"/>
          <w:szCs w:val="24"/>
        </w:rPr>
        <w:t>criminality</w:t>
      </w:r>
      <w:r w:rsidRPr="00BD68CB">
        <w:rPr>
          <w:rFonts w:ascii="Times New Roman" w:hAnsi="Times New Roman" w:cs="Times New Roman"/>
          <w:sz w:val="24"/>
          <w:szCs w:val="24"/>
        </w:rPr>
        <w:t xml:space="preserve">. This more </w:t>
      </w:r>
      <w:r w:rsidR="006B7CFB">
        <w:rPr>
          <w:rFonts w:ascii="Times New Roman" w:hAnsi="Times New Roman" w:cs="Times New Roman"/>
          <w:sz w:val="24"/>
          <w:szCs w:val="24"/>
        </w:rPr>
        <w:t>recent</w:t>
      </w:r>
      <w:r w:rsidRPr="00BD68CB">
        <w:rPr>
          <w:rFonts w:ascii="Times New Roman" w:hAnsi="Times New Roman" w:cs="Times New Roman"/>
          <w:sz w:val="24"/>
          <w:szCs w:val="24"/>
        </w:rPr>
        <w:t xml:space="preserve"> control </w:t>
      </w:r>
      <w:r w:rsidR="006B7CFB" w:rsidRPr="006B7CFB">
        <w:rPr>
          <w:rFonts w:ascii="Times New Roman" w:hAnsi="Times New Roman" w:cs="Times New Roman"/>
          <w:sz w:val="24"/>
          <w:szCs w:val="24"/>
        </w:rPr>
        <w:t xml:space="preserve">theory </w:t>
      </w:r>
      <w:r w:rsidRPr="00BD68CB">
        <w:rPr>
          <w:rFonts w:ascii="Times New Roman" w:hAnsi="Times New Roman" w:cs="Times New Roman"/>
          <w:sz w:val="24"/>
          <w:szCs w:val="24"/>
        </w:rPr>
        <w:t xml:space="preserve">is regularly alluded to as </w:t>
      </w:r>
      <w:r w:rsidR="006B7CFB" w:rsidRPr="006B7CFB">
        <w:rPr>
          <w:rFonts w:ascii="Times New Roman" w:hAnsi="Times New Roman" w:cs="Times New Roman"/>
          <w:sz w:val="24"/>
          <w:szCs w:val="24"/>
        </w:rPr>
        <w:t xml:space="preserve">Self-control theory </w:t>
      </w:r>
      <w:r w:rsidR="006B7CFB">
        <w:rPr>
          <w:rFonts w:ascii="Times New Roman" w:hAnsi="Times New Roman" w:cs="Times New Roman"/>
          <w:sz w:val="24"/>
          <w:szCs w:val="24"/>
        </w:rPr>
        <w:t xml:space="preserve">because of its concentration </w:t>
      </w:r>
      <w:r w:rsidRPr="00BD68CB">
        <w:rPr>
          <w:rFonts w:ascii="Times New Roman" w:hAnsi="Times New Roman" w:cs="Times New Roman"/>
          <w:sz w:val="24"/>
          <w:szCs w:val="24"/>
        </w:rPr>
        <w:t>on this aspect.</w:t>
      </w:r>
      <w:r w:rsidR="006B7CFB">
        <w:rPr>
          <w:rFonts w:ascii="Times New Roman" w:hAnsi="Times New Roman" w:cs="Times New Roman"/>
          <w:sz w:val="24"/>
          <w:szCs w:val="24"/>
        </w:rPr>
        <w:t xml:space="preserve"> </w:t>
      </w:r>
      <w:proofErr w:type="spellStart"/>
      <w:r w:rsidRPr="00BD68CB">
        <w:rPr>
          <w:rFonts w:ascii="Times New Roman" w:hAnsi="Times New Roman" w:cs="Times New Roman"/>
          <w:sz w:val="24"/>
          <w:szCs w:val="24"/>
        </w:rPr>
        <w:t>Gottfredson</w:t>
      </w:r>
      <w:proofErr w:type="spellEnd"/>
      <w:r w:rsidRPr="00BD68CB">
        <w:rPr>
          <w:rFonts w:ascii="Times New Roman" w:hAnsi="Times New Roman" w:cs="Times New Roman"/>
          <w:sz w:val="24"/>
          <w:szCs w:val="24"/>
        </w:rPr>
        <w:t xml:space="preserve"> and </w:t>
      </w:r>
      <w:proofErr w:type="spellStart"/>
      <w:r w:rsidRPr="00BD68CB">
        <w:rPr>
          <w:rFonts w:ascii="Times New Roman" w:hAnsi="Times New Roman" w:cs="Times New Roman"/>
          <w:sz w:val="24"/>
          <w:szCs w:val="24"/>
        </w:rPr>
        <w:t>Hirschi</w:t>
      </w:r>
      <w:proofErr w:type="spellEnd"/>
      <w:r w:rsidRPr="00BD68CB">
        <w:rPr>
          <w:rFonts w:ascii="Times New Roman" w:hAnsi="Times New Roman" w:cs="Times New Roman"/>
          <w:sz w:val="24"/>
          <w:szCs w:val="24"/>
        </w:rPr>
        <w:t xml:space="preserve"> coordinated parts of different </w:t>
      </w:r>
      <w:r w:rsidR="006B7CFB">
        <w:rPr>
          <w:rFonts w:ascii="Times New Roman" w:hAnsi="Times New Roman" w:cs="Times New Roman"/>
          <w:sz w:val="24"/>
          <w:szCs w:val="24"/>
        </w:rPr>
        <w:t>theories</w:t>
      </w:r>
      <w:r w:rsidRPr="00BD68CB">
        <w:rPr>
          <w:rFonts w:ascii="Times New Roman" w:hAnsi="Times New Roman" w:cs="Times New Roman"/>
          <w:sz w:val="24"/>
          <w:szCs w:val="24"/>
        </w:rPr>
        <w:t xml:space="preserve"> to shape the general </w:t>
      </w:r>
      <w:r w:rsidR="006B7CFB">
        <w:rPr>
          <w:rFonts w:ascii="Times New Roman" w:hAnsi="Times New Roman" w:cs="Times New Roman"/>
          <w:sz w:val="24"/>
          <w:szCs w:val="24"/>
        </w:rPr>
        <w:t>theory</w:t>
      </w:r>
      <w:r w:rsidRPr="00BD68CB">
        <w:rPr>
          <w:rFonts w:ascii="Times New Roman" w:hAnsi="Times New Roman" w:cs="Times New Roman"/>
          <w:sz w:val="24"/>
          <w:szCs w:val="24"/>
        </w:rPr>
        <w:t xml:space="preserve"> of </w:t>
      </w:r>
      <w:r w:rsidR="006B7CFB">
        <w:rPr>
          <w:rFonts w:ascii="Times New Roman" w:hAnsi="Times New Roman" w:cs="Times New Roman"/>
          <w:sz w:val="24"/>
          <w:szCs w:val="24"/>
        </w:rPr>
        <w:t>crime</w:t>
      </w:r>
      <w:r w:rsidRPr="00BD68CB">
        <w:rPr>
          <w:rFonts w:ascii="Times New Roman" w:hAnsi="Times New Roman" w:cs="Times New Roman"/>
          <w:sz w:val="24"/>
          <w:szCs w:val="24"/>
        </w:rPr>
        <w:t xml:space="preserve">, acquiring ideas from routine </w:t>
      </w:r>
      <w:r w:rsidR="006B7CFB" w:rsidRPr="006B7CFB">
        <w:rPr>
          <w:rFonts w:ascii="Times New Roman" w:hAnsi="Times New Roman" w:cs="Times New Roman"/>
          <w:sz w:val="24"/>
          <w:szCs w:val="24"/>
        </w:rPr>
        <w:t>activities theory</w:t>
      </w:r>
      <w:r w:rsidRPr="00BD68CB">
        <w:rPr>
          <w:rFonts w:ascii="Times New Roman" w:hAnsi="Times New Roman" w:cs="Times New Roman"/>
          <w:sz w:val="24"/>
          <w:szCs w:val="24"/>
        </w:rPr>
        <w:t xml:space="preserve">, </w:t>
      </w:r>
      <w:r w:rsidR="006B7CFB" w:rsidRPr="006B7CFB">
        <w:rPr>
          <w:rFonts w:ascii="Times New Roman" w:hAnsi="Times New Roman" w:cs="Times New Roman"/>
          <w:sz w:val="24"/>
          <w:szCs w:val="24"/>
        </w:rPr>
        <w:t>rational choice theory</w:t>
      </w:r>
      <w:r w:rsidRPr="00BD68CB">
        <w:rPr>
          <w:rFonts w:ascii="Times New Roman" w:hAnsi="Times New Roman" w:cs="Times New Roman"/>
          <w:sz w:val="24"/>
          <w:szCs w:val="24"/>
        </w:rPr>
        <w:t xml:space="preserve">, and other mental and naturally based social </w:t>
      </w:r>
      <w:r w:rsidR="006B7CFB">
        <w:rPr>
          <w:rFonts w:ascii="Times New Roman" w:hAnsi="Times New Roman" w:cs="Times New Roman"/>
          <w:sz w:val="24"/>
          <w:szCs w:val="24"/>
        </w:rPr>
        <w:t>theories</w:t>
      </w:r>
      <w:r w:rsidRPr="00BD68CB">
        <w:rPr>
          <w:rFonts w:ascii="Times New Roman" w:hAnsi="Times New Roman" w:cs="Times New Roman"/>
          <w:sz w:val="24"/>
          <w:szCs w:val="24"/>
        </w:rPr>
        <w:t xml:space="preserve"> of </w:t>
      </w:r>
      <w:r w:rsidR="006B7CFB">
        <w:rPr>
          <w:rFonts w:ascii="Times New Roman" w:hAnsi="Times New Roman" w:cs="Times New Roman"/>
          <w:sz w:val="24"/>
          <w:szCs w:val="24"/>
        </w:rPr>
        <w:t>crime</w:t>
      </w:r>
      <w:r w:rsidRPr="00BD68CB">
        <w:rPr>
          <w:rFonts w:ascii="Times New Roman" w:hAnsi="Times New Roman" w:cs="Times New Roman"/>
          <w:sz w:val="24"/>
          <w:szCs w:val="24"/>
        </w:rPr>
        <w:t xml:space="preserve">. The two </w:t>
      </w:r>
      <w:r w:rsidR="006B7CFB">
        <w:rPr>
          <w:rFonts w:ascii="Times New Roman" w:hAnsi="Times New Roman" w:cs="Times New Roman"/>
          <w:sz w:val="24"/>
          <w:szCs w:val="24"/>
        </w:rPr>
        <w:t>theories</w:t>
      </w:r>
      <w:r w:rsidRPr="00BD68CB">
        <w:rPr>
          <w:rFonts w:ascii="Times New Roman" w:hAnsi="Times New Roman" w:cs="Times New Roman"/>
          <w:sz w:val="24"/>
          <w:szCs w:val="24"/>
        </w:rPr>
        <w:t xml:space="preserve"> vary in what is accepted to be the key penchant towards </w:t>
      </w:r>
      <w:r w:rsidR="006B7CFB">
        <w:rPr>
          <w:rFonts w:ascii="Times New Roman" w:hAnsi="Times New Roman" w:cs="Times New Roman"/>
          <w:sz w:val="24"/>
          <w:szCs w:val="24"/>
        </w:rPr>
        <w:t>crime</w:t>
      </w:r>
      <w:r w:rsidRPr="00BD68CB">
        <w:rPr>
          <w:rFonts w:ascii="Times New Roman" w:hAnsi="Times New Roman" w:cs="Times New Roman"/>
          <w:sz w:val="24"/>
          <w:szCs w:val="24"/>
        </w:rPr>
        <w:t xml:space="preserve">; notwithstanding, both </w:t>
      </w:r>
      <w:r w:rsidR="006B7CFB">
        <w:rPr>
          <w:rFonts w:ascii="Times New Roman" w:hAnsi="Times New Roman" w:cs="Times New Roman"/>
          <w:sz w:val="24"/>
          <w:szCs w:val="24"/>
        </w:rPr>
        <w:t>theories</w:t>
      </w:r>
      <w:r w:rsidRPr="00BD68CB">
        <w:rPr>
          <w:rFonts w:ascii="Times New Roman" w:hAnsi="Times New Roman" w:cs="Times New Roman"/>
          <w:sz w:val="24"/>
          <w:szCs w:val="24"/>
        </w:rPr>
        <w:t xml:space="preserve"> are revolved around viewpoints created in adolescence through viable child </w:t>
      </w:r>
      <w:r w:rsidR="006B7CFB">
        <w:rPr>
          <w:rFonts w:ascii="Times New Roman" w:hAnsi="Times New Roman" w:cs="Times New Roman"/>
          <w:sz w:val="24"/>
          <w:szCs w:val="24"/>
        </w:rPr>
        <w:t>parenting</w:t>
      </w:r>
      <w:r w:rsidR="004F7351" w:rsidRPr="004F7351">
        <w:t xml:space="preserve"> </w:t>
      </w:r>
      <w:r w:rsidR="004F7351" w:rsidRPr="004F7351">
        <w:rPr>
          <w:rFonts w:ascii="Times New Roman" w:hAnsi="Times New Roman" w:cs="Times New Roman"/>
          <w:sz w:val="24"/>
          <w:szCs w:val="24"/>
        </w:rPr>
        <w:t xml:space="preserve">(Cote, 2002, p. </w:t>
      </w:r>
      <w:r w:rsidR="006C2C04">
        <w:rPr>
          <w:rFonts w:ascii="Times New Roman" w:hAnsi="Times New Roman" w:cs="Times New Roman"/>
          <w:sz w:val="24"/>
          <w:szCs w:val="24"/>
        </w:rPr>
        <w:t>21</w:t>
      </w:r>
      <w:r w:rsidR="004F7351" w:rsidRPr="004F7351">
        <w:rPr>
          <w:rFonts w:ascii="Times New Roman" w:hAnsi="Times New Roman" w:cs="Times New Roman"/>
          <w:sz w:val="24"/>
          <w:szCs w:val="24"/>
        </w:rPr>
        <w:t>)</w:t>
      </w:r>
      <w:r w:rsidRPr="00BD68CB">
        <w:rPr>
          <w:rFonts w:ascii="Times New Roman" w:hAnsi="Times New Roman" w:cs="Times New Roman"/>
          <w:sz w:val="24"/>
          <w:szCs w:val="24"/>
        </w:rPr>
        <w:t xml:space="preserve">. Albeit concentrated on </w:t>
      </w:r>
      <w:r w:rsidR="006B7CFB" w:rsidRPr="006B7CFB">
        <w:rPr>
          <w:rFonts w:ascii="Times New Roman" w:hAnsi="Times New Roman" w:cs="Times New Roman"/>
          <w:sz w:val="24"/>
          <w:szCs w:val="24"/>
        </w:rPr>
        <w:t xml:space="preserve">internalized control </w:t>
      </w:r>
      <w:r w:rsidRPr="00BD68CB">
        <w:rPr>
          <w:rFonts w:ascii="Times New Roman" w:hAnsi="Times New Roman" w:cs="Times New Roman"/>
          <w:sz w:val="24"/>
          <w:szCs w:val="24"/>
        </w:rPr>
        <w:t xml:space="preserve">instead of social control, the </w:t>
      </w:r>
      <w:r w:rsidR="00B254B1" w:rsidRPr="00B254B1">
        <w:rPr>
          <w:rFonts w:ascii="Times New Roman" w:hAnsi="Times New Roman" w:cs="Times New Roman"/>
          <w:sz w:val="24"/>
          <w:szCs w:val="24"/>
        </w:rPr>
        <w:t xml:space="preserve">Self-control theory </w:t>
      </w:r>
      <w:r w:rsidRPr="00BD68CB">
        <w:rPr>
          <w:rFonts w:ascii="Times New Roman" w:hAnsi="Times New Roman" w:cs="Times New Roman"/>
          <w:sz w:val="24"/>
          <w:szCs w:val="24"/>
        </w:rPr>
        <w:t xml:space="preserve">shares </w:t>
      </w:r>
      <w:r w:rsidR="00B254B1" w:rsidRPr="00B254B1">
        <w:rPr>
          <w:rFonts w:ascii="Times New Roman" w:hAnsi="Times New Roman" w:cs="Times New Roman"/>
          <w:sz w:val="24"/>
          <w:szCs w:val="24"/>
        </w:rPr>
        <w:t xml:space="preserve">commonalities </w:t>
      </w:r>
      <w:r w:rsidRPr="00BD68CB">
        <w:rPr>
          <w:rFonts w:ascii="Times New Roman" w:hAnsi="Times New Roman" w:cs="Times New Roman"/>
          <w:sz w:val="24"/>
          <w:szCs w:val="24"/>
        </w:rPr>
        <w:t xml:space="preserve">with the previous </w:t>
      </w:r>
      <w:r w:rsidR="00B254B1">
        <w:rPr>
          <w:rFonts w:ascii="Times New Roman" w:hAnsi="Times New Roman" w:cs="Times New Roman"/>
          <w:sz w:val="24"/>
          <w:szCs w:val="24"/>
        </w:rPr>
        <w:t>theory</w:t>
      </w:r>
      <w:r w:rsidRPr="00BD68CB">
        <w:rPr>
          <w:rFonts w:ascii="Times New Roman" w:hAnsi="Times New Roman" w:cs="Times New Roman"/>
          <w:sz w:val="24"/>
          <w:szCs w:val="24"/>
        </w:rPr>
        <w:t xml:space="preserve"> through its accentuation on the part of child </w:t>
      </w:r>
      <w:r w:rsidR="00B254B1">
        <w:rPr>
          <w:rFonts w:ascii="Times New Roman" w:hAnsi="Times New Roman" w:cs="Times New Roman"/>
          <w:sz w:val="24"/>
          <w:szCs w:val="24"/>
        </w:rPr>
        <w:t>parenting</w:t>
      </w:r>
      <w:r w:rsidRPr="00BD68CB">
        <w:rPr>
          <w:rFonts w:ascii="Times New Roman" w:hAnsi="Times New Roman" w:cs="Times New Roman"/>
          <w:sz w:val="24"/>
          <w:szCs w:val="24"/>
        </w:rPr>
        <w:t xml:space="preserve"> in imparting discretion amid adolescence. Like other control </w:t>
      </w:r>
      <w:r w:rsidR="00B254B1">
        <w:rPr>
          <w:rFonts w:ascii="Times New Roman" w:hAnsi="Times New Roman" w:cs="Times New Roman"/>
          <w:sz w:val="24"/>
          <w:szCs w:val="24"/>
        </w:rPr>
        <w:t>theories</w:t>
      </w:r>
      <w:r w:rsidRPr="00BD68CB">
        <w:rPr>
          <w:rFonts w:ascii="Times New Roman" w:hAnsi="Times New Roman" w:cs="Times New Roman"/>
          <w:sz w:val="24"/>
          <w:szCs w:val="24"/>
        </w:rPr>
        <w:t xml:space="preserve">, the </w:t>
      </w:r>
      <w:r w:rsidR="00B254B1" w:rsidRPr="00B254B1">
        <w:rPr>
          <w:rFonts w:ascii="Times New Roman" w:hAnsi="Times New Roman" w:cs="Times New Roman"/>
          <w:sz w:val="24"/>
          <w:szCs w:val="24"/>
        </w:rPr>
        <w:t xml:space="preserve">Self-control theory </w:t>
      </w:r>
      <w:r w:rsidRPr="00BD68CB">
        <w:rPr>
          <w:rFonts w:ascii="Times New Roman" w:hAnsi="Times New Roman" w:cs="Times New Roman"/>
          <w:sz w:val="24"/>
          <w:szCs w:val="24"/>
        </w:rPr>
        <w:t>spots huge weight on this early formative process as setting the phase for later life.</w:t>
      </w:r>
    </w:p>
    <w:p w:rsidR="006A06A6" w:rsidRDefault="00B254B1" w:rsidP="007B20F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254B1">
        <w:rPr>
          <w:rFonts w:ascii="Times New Roman" w:hAnsi="Times New Roman" w:cs="Times New Roman"/>
          <w:sz w:val="24"/>
          <w:szCs w:val="24"/>
        </w:rPr>
        <w:t>Gottfredson</w:t>
      </w:r>
      <w:proofErr w:type="spellEnd"/>
      <w:r w:rsidRPr="00B254B1">
        <w:rPr>
          <w:rFonts w:ascii="Times New Roman" w:hAnsi="Times New Roman" w:cs="Times New Roman"/>
          <w:sz w:val="24"/>
          <w:szCs w:val="24"/>
        </w:rPr>
        <w:t xml:space="preserve"> and </w:t>
      </w:r>
      <w:proofErr w:type="spellStart"/>
      <w:r w:rsidRPr="00B254B1">
        <w:rPr>
          <w:rFonts w:ascii="Times New Roman" w:hAnsi="Times New Roman" w:cs="Times New Roman"/>
          <w:sz w:val="24"/>
          <w:szCs w:val="24"/>
        </w:rPr>
        <w:t>Hirschi</w:t>
      </w:r>
      <w:proofErr w:type="spellEnd"/>
      <w:r w:rsidRPr="00B254B1">
        <w:rPr>
          <w:rFonts w:ascii="Times New Roman" w:hAnsi="Times New Roman" w:cs="Times New Roman"/>
          <w:sz w:val="24"/>
          <w:szCs w:val="24"/>
        </w:rPr>
        <w:t xml:space="preserve"> moved their concentration far from an accentuation on the part of social control as shielding individuals from taking an interest in criminal </w:t>
      </w:r>
      <w:r>
        <w:rPr>
          <w:rFonts w:ascii="Times New Roman" w:hAnsi="Times New Roman" w:cs="Times New Roman"/>
          <w:sz w:val="24"/>
          <w:szCs w:val="24"/>
        </w:rPr>
        <w:t>activities</w:t>
      </w:r>
      <w:r w:rsidRPr="00B254B1">
        <w:rPr>
          <w:rFonts w:ascii="Times New Roman" w:hAnsi="Times New Roman" w:cs="Times New Roman"/>
          <w:sz w:val="24"/>
          <w:szCs w:val="24"/>
        </w:rPr>
        <w:t xml:space="preserve"> towards the origination that </w:t>
      </w:r>
      <w:r>
        <w:rPr>
          <w:rFonts w:ascii="Times New Roman" w:hAnsi="Times New Roman" w:cs="Times New Roman"/>
          <w:sz w:val="24"/>
          <w:szCs w:val="24"/>
        </w:rPr>
        <w:t>self-control</w:t>
      </w:r>
      <w:r w:rsidRPr="00B254B1">
        <w:rPr>
          <w:rFonts w:ascii="Times New Roman" w:hAnsi="Times New Roman" w:cs="Times New Roman"/>
          <w:sz w:val="24"/>
          <w:szCs w:val="24"/>
        </w:rPr>
        <w:t xml:space="preserve">, or </w:t>
      </w:r>
      <w:r>
        <w:rPr>
          <w:rFonts w:ascii="Times New Roman" w:hAnsi="Times New Roman" w:cs="Times New Roman"/>
          <w:sz w:val="24"/>
          <w:szCs w:val="24"/>
        </w:rPr>
        <w:t>lack of it</w:t>
      </w:r>
      <w:r w:rsidRPr="00B254B1">
        <w:rPr>
          <w:rFonts w:ascii="Times New Roman" w:hAnsi="Times New Roman" w:cs="Times New Roman"/>
          <w:sz w:val="24"/>
          <w:szCs w:val="24"/>
        </w:rPr>
        <w:t xml:space="preserve">, could be utilized to clarify criminal conduct. For </w:t>
      </w:r>
      <w:proofErr w:type="spellStart"/>
      <w:r w:rsidRPr="00B254B1">
        <w:rPr>
          <w:rFonts w:ascii="Times New Roman" w:hAnsi="Times New Roman" w:cs="Times New Roman"/>
          <w:sz w:val="24"/>
          <w:szCs w:val="24"/>
        </w:rPr>
        <w:t>Gottfredson</w:t>
      </w:r>
      <w:proofErr w:type="spellEnd"/>
      <w:r w:rsidRPr="00B254B1">
        <w:rPr>
          <w:rFonts w:ascii="Times New Roman" w:hAnsi="Times New Roman" w:cs="Times New Roman"/>
          <w:sz w:val="24"/>
          <w:szCs w:val="24"/>
        </w:rPr>
        <w:t xml:space="preserve"> and </w:t>
      </w:r>
      <w:proofErr w:type="spellStart"/>
      <w:r w:rsidRPr="00B254B1">
        <w:rPr>
          <w:rFonts w:ascii="Times New Roman" w:hAnsi="Times New Roman" w:cs="Times New Roman"/>
          <w:sz w:val="24"/>
          <w:szCs w:val="24"/>
        </w:rPr>
        <w:t>Hirschi</w:t>
      </w:r>
      <w:proofErr w:type="spellEnd"/>
      <w:r w:rsidRPr="00B254B1">
        <w:rPr>
          <w:rFonts w:ascii="Times New Roman" w:hAnsi="Times New Roman" w:cs="Times New Roman"/>
          <w:sz w:val="24"/>
          <w:szCs w:val="24"/>
        </w:rPr>
        <w:t xml:space="preserve">, </w:t>
      </w:r>
      <w:r>
        <w:rPr>
          <w:rFonts w:ascii="Times New Roman" w:hAnsi="Times New Roman" w:cs="Times New Roman"/>
          <w:sz w:val="24"/>
          <w:szCs w:val="24"/>
        </w:rPr>
        <w:t>crime</w:t>
      </w:r>
      <w:r w:rsidRPr="00B254B1">
        <w:rPr>
          <w:rFonts w:ascii="Times New Roman" w:hAnsi="Times New Roman" w:cs="Times New Roman"/>
          <w:sz w:val="24"/>
          <w:szCs w:val="24"/>
        </w:rPr>
        <w:t xml:space="preserve"> is thought to happen throu</w:t>
      </w:r>
      <w:r>
        <w:rPr>
          <w:rFonts w:ascii="Times New Roman" w:hAnsi="Times New Roman" w:cs="Times New Roman"/>
          <w:sz w:val="24"/>
          <w:szCs w:val="24"/>
        </w:rPr>
        <w:t xml:space="preserve">gh the accompanying procedure: </w:t>
      </w:r>
      <w:r w:rsidRPr="00B254B1">
        <w:rPr>
          <w:rFonts w:ascii="Times New Roman" w:hAnsi="Times New Roman" w:cs="Times New Roman"/>
          <w:sz w:val="24"/>
          <w:szCs w:val="24"/>
        </w:rPr>
        <w:t xml:space="preserve">(1) a rash </w:t>
      </w:r>
      <w:r>
        <w:rPr>
          <w:rFonts w:ascii="Times New Roman" w:hAnsi="Times New Roman" w:cs="Times New Roman"/>
          <w:sz w:val="24"/>
          <w:szCs w:val="24"/>
        </w:rPr>
        <w:t xml:space="preserve">or rather an </w:t>
      </w:r>
      <w:r w:rsidRPr="00B254B1">
        <w:rPr>
          <w:rFonts w:ascii="Times New Roman" w:hAnsi="Times New Roman" w:cs="Times New Roman"/>
          <w:sz w:val="24"/>
          <w:szCs w:val="24"/>
        </w:rPr>
        <w:t xml:space="preserve">impulsive personality to (2) absence of self-control to (3) the wilting of social bonds to (4) the chance to carry out </w:t>
      </w:r>
      <w:r>
        <w:rPr>
          <w:rFonts w:ascii="Times New Roman" w:hAnsi="Times New Roman" w:cs="Times New Roman"/>
          <w:sz w:val="24"/>
          <w:szCs w:val="24"/>
        </w:rPr>
        <w:t>crime</w:t>
      </w:r>
      <w:r w:rsidRPr="00B254B1">
        <w:rPr>
          <w:rFonts w:ascii="Times New Roman" w:hAnsi="Times New Roman" w:cs="Times New Roman"/>
          <w:sz w:val="24"/>
          <w:szCs w:val="24"/>
        </w:rPr>
        <w:t xml:space="preserve"> and delinquency to (5) deviant </w:t>
      </w:r>
      <w:r>
        <w:rPr>
          <w:rFonts w:ascii="Times New Roman" w:hAnsi="Times New Roman" w:cs="Times New Roman"/>
          <w:sz w:val="24"/>
          <w:szCs w:val="24"/>
        </w:rPr>
        <w:t>conduct</w:t>
      </w:r>
      <w:r w:rsidRPr="00B254B1">
        <w:rPr>
          <w:rFonts w:ascii="Times New Roman" w:hAnsi="Times New Roman" w:cs="Times New Roman"/>
          <w:sz w:val="24"/>
          <w:szCs w:val="24"/>
        </w:rPr>
        <w:t xml:space="preserve">. As indicated </w:t>
      </w:r>
      <w:r w:rsidRPr="00B254B1">
        <w:rPr>
          <w:rFonts w:ascii="Times New Roman" w:hAnsi="Times New Roman" w:cs="Times New Roman"/>
          <w:sz w:val="24"/>
          <w:szCs w:val="24"/>
        </w:rPr>
        <w:lastRenderedPageBreak/>
        <w:t xml:space="preserve">by the self-control </w:t>
      </w:r>
      <w:r>
        <w:rPr>
          <w:rFonts w:ascii="Times New Roman" w:hAnsi="Times New Roman" w:cs="Times New Roman"/>
          <w:sz w:val="24"/>
          <w:szCs w:val="24"/>
        </w:rPr>
        <w:t xml:space="preserve">theory </w:t>
      </w:r>
      <w:r w:rsidRPr="00B254B1">
        <w:rPr>
          <w:rFonts w:ascii="Times New Roman" w:hAnsi="Times New Roman" w:cs="Times New Roman"/>
          <w:sz w:val="24"/>
          <w:szCs w:val="24"/>
        </w:rPr>
        <w:t xml:space="preserve">of crime, crime is viewed as a method for acquiring prompt satisfaction, and the capacity to defer such </w:t>
      </w:r>
      <w:r w:rsidR="006A06A6" w:rsidRPr="006A06A6">
        <w:rPr>
          <w:rFonts w:ascii="Times New Roman" w:hAnsi="Times New Roman" w:cs="Times New Roman"/>
          <w:sz w:val="24"/>
          <w:szCs w:val="24"/>
        </w:rPr>
        <w:t xml:space="preserve">short-term </w:t>
      </w:r>
      <w:r w:rsidRPr="00B254B1">
        <w:rPr>
          <w:rFonts w:ascii="Times New Roman" w:hAnsi="Times New Roman" w:cs="Times New Roman"/>
          <w:sz w:val="24"/>
          <w:szCs w:val="24"/>
        </w:rPr>
        <w:t xml:space="preserve">wishes is connected to </w:t>
      </w:r>
      <w:r w:rsidR="006A06A6" w:rsidRPr="006A06A6">
        <w:rPr>
          <w:rFonts w:ascii="Times New Roman" w:hAnsi="Times New Roman" w:cs="Times New Roman"/>
          <w:sz w:val="24"/>
          <w:szCs w:val="24"/>
        </w:rPr>
        <w:t>self-control</w:t>
      </w:r>
      <w:r w:rsidRPr="00B254B1">
        <w:rPr>
          <w:rFonts w:ascii="Times New Roman" w:hAnsi="Times New Roman" w:cs="Times New Roman"/>
          <w:sz w:val="24"/>
          <w:szCs w:val="24"/>
        </w:rPr>
        <w:t xml:space="preserve">. In that capacity, those with an inclination for criminal association are thought to need adequate </w:t>
      </w:r>
      <w:r w:rsidR="006A06A6" w:rsidRPr="00B254B1">
        <w:rPr>
          <w:rFonts w:ascii="Times New Roman" w:hAnsi="Times New Roman" w:cs="Times New Roman"/>
          <w:sz w:val="24"/>
          <w:szCs w:val="24"/>
        </w:rPr>
        <w:t>self-control</w:t>
      </w:r>
      <w:r w:rsidR="00930874" w:rsidRPr="00930874">
        <w:t xml:space="preserve"> </w:t>
      </w:r>
      <w:r w:rsidR="00930874" w:rsidRPr="00930874">
        <w:rPr>
          <w:rFonts w:ascii="Times New Roman" w:hAnsi="Times New Roman" w:cs="Times New Roman"/>
          <w:sz w:val="24"/>
          <w:szCs w:val="24"/>
        </w:rPr>
        <w:t xml:space="preserve">(Siegel &amp; Senna, 1994, p. </w:t>
      </w:r>
      <w:r w:rsidR="006C2C04">
        <w:rPr>
          <w:rFonts w:ascii="Times New Roman" w:hAnsi="Times New Roman" w:cs="Times New Roman"/>
          <w:sz w:val="24"/>
          <w:szCs w:val="24"/>
        </w:rPr>
        <w:t>124</w:t>
      </w:r>
      <w:r w:rsidR="00930874" w:rsidRPr="00930874">
        <w:rPr>
          <w:rFonts w:ascii="Times New Roman" w:hAnsi="Times New Roman" w:cs="Times New Roman"/>
          <w:sz w:val="24"/>
          <w:szCs w:val="24"/>
        </w:rPr>
        <w:t>)</w:t>
      </w:r>
      <w:r w:rsidRPr="00B254B1">
        <w:rPr>
          <w:rFonts w:ascii="Times New Roman" w:hAnsi="Times New Roman" w:cs="Times New Roman"/>
          <w:sz w:val="24"/>
          <w:szCs w:val="24"/>
        </w:rPr>
        <w:t xml:space="preserve">. </w:t>
      </w:r>
    </w:p>
    <w:p w:rsidR="00B254B1" w:rsidRDefault="006A06A6" w:rsidP="007B20F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254B1" w:rsidRPr="00B254B1">
        <w:rPr>
          <w:rFonts w:ascii="Times New Roman" w:hAnsi="Times New Roman" w:cs="Times New Roman"/>
          <w:sz w:val="24"/>
          <w:szCs w:val="24"/>
        </w:rPr>
        <w:t xml:space="preserve">This absence of </w:t>
      </w:r>
      <w:r w:rsidRPr="00B254B1">
        <w:rPr>
          <w:rFonts w:ascii="Times New Roman" w:hAnsi="Times New Roman" w:cs="Times New Roman"/>
          <w:sz w:val="24"/>
          <w:szCs w:val="24"/>
        </w:rPr>
        <w:t>self-control</w:t>
      </w:r>
      <w:r w:rsidR="00B254B1" w:rsidRPr="00B254B1">
        <w:rPr>
          <w:rFonts w:ascii="Times New Roman" w:hAnsi="Times New Roman" w:cs="Times New Roman"/>
          <w:sz w:val="24"/>
          <w:szCs w:val="24"/>
        </w:rPr>
        <w:t xml:space="preserve"> is followed back to adolescence where, the scholars </w:t>
      </w:r>
      <w:r w:rsidRPr="006A06A6">
        <w:rPr>
          <w:rFonts w:ascii="Times New Roman" w:hAnsi="Times New Roman" w:cs="Times New Roman"/>
          <w:sz w:val="24"/>
          <w:szCs w:val="24"/>
        </w:rPr>
        <w:t>suggest</w:t>
      </w:r>
      <w:r w:rsidR="00B254B1" w:rsidRPr="00B254B1">
        <w:rPr>
          <w:rFonts w:ascii="Times New Roman" w:hAnsi="Times New Roman" w:cs="Times New Roman"/>
          <w:sz w:val="24"/>
          <w:szCs w:val="24"/>
        </w:rPr>
        <w:t xml:space="preserve">, the underlying signs of degenerate conduct rise. For those with constrained </w:t>
      </w:r>
      <w:r w:rsidRPr="006A06A6">
        <w:rPr>
          <w:rFonts w:ascii="Times New Roman" w:hAnsi="Times New Roman" w:cs="Times New Roman"/>
          <w:sz w:val="24"/>
          <w:szCs w:val="24"/>
        </w:rPr>
        <w:t>self-control</w:t>
      </w:r>
      <w:r w:rsidR="00B254B1" w:rsidRPr="00B254B1">
        <w:rPr>
          <w:rFonts w:ascii="Times New Roman" w:hAnsi="Times New Roman" w:cs="Times New Roman"/>
          <w:sz w:val="24"/>
          <w:szCs w:val="24"/>
        </w:rPr>
        <w:t xml:space="preserve">, </w:t>
      </w:r>
      <w:r w:rsidRPr="006A06A6">
        <w:rPr>
          <w:rFonts w:ascii="Times New Roman" w:hAnsi="Times New Roman" w:cs="Times New Roman"/>
          <w:sz w:val="24"/>
          <w:szCs w:val="24"/>
        </w:rPr>
        <w:t xml:space="preserve">participation </w:t>
      </w:r>
      <w:r w:rsidR="00B254B1" w:rsidRPr="00B254B1">
        <w:rPr>
          <w:rFonts w:ascii="Times New Roman" w:hAnsi="Times New Roman" w:cs="Times New Roman"/>
          <w:sz w:val="24"/>
          <w:szCs w:val="24"/>
        </w:rPr>
        <w:t xml:space="preserve">in degenerate conduct just proceeds for the duration of the life </w:t>
      </w:r>
      <w:r>
        <w:rPr>
          <w:rFonts w:ascii="Times New Roman" w:hAnsi="Times New Roman" w:cs="Times New Roman"/>
          <w:sz w:val="24"/>
          <w:szCs w:val="24"/>
        </w:rPr>
        <w:t>time</w:t>
      </w:r>
      <w:r w:rsidR="00930874" w:rsidRPr="00930874">
        <w:t xml:space="preserve"> </w:t>
      </w:r>
      <w:r w:rsidR="00930874" w:rsidRPr="00930874">
        <w:rPr>
          <w:rFonts w:ascii="Times New Roman" w:hAnsi="Times New Roman" w:cs="Times New Roman"/>
          <w:sz w:val="24"/>
          <w:szCs w:val="24"/>
        </w:rPr>
        <w:t xml:space="preserve">(Siegel &amp; Senna, 1994, p. </w:t>
      </w:r>
      <w:r w:rsidR="006C2C04">
        <w:rPr>
          <w:rFonts w:ascii="Times New Roman" w:hAnsi="Times New Roman" w:cs="Times New Roman"/>
          <w:sz w:val="24"/>
          <w:szCs w:val="24"/>
        </w:rPr>
        <w:t>131</w:t>
      </w:r>
      <w:r w:rsidR="00930874" w:rsidRPr="00930874">
        <w:rPr>
          <w:rFonts w:ascii="Times New Roman" w:hAnsi="Times New Roman" w:cs="Times New Roman"/>
          <w:sz w:val="24"/>
          <w:szCs w:val="24"/>
        </w:rPr>
        <w:t>)</w:t>
      </w:r>
      <w:r w:rsidR="00B254B1" w:rsidRPr="00B254B1">
        <w:rPr>
          <w:rFonts w:ascii="Times New Roman" w:hAnsi="Times New Roman" w:cs="Times New Roman"/>
          <w:sz w:val="24"/>
          <w:szCs w:val="24"/>
        </w:rPr>
        <w:t xml:space="preserve">. In that capacity, while it is trusted that </w:t>
      </w:r>
      <w:r w:rsidRPr="00B254B1">
        <w:rPr>
          <w:rFonts w:ascii="Times New Roman" w:hAnsi="Times New Roman" w:cs="Times New Roman"/>
          <w:sz w:val="24"/>
          <w:szCs w:val="24"/>
        </w:rPr>
        <w:t>self-control</w:t>
      </w:r>
      <w:r w:rsidR="00B254B1" w:rsidRPr="00B254B1">
        <w:rPr>
          <w:rFonts w:ascii="Times New Roman" w:hAnsi="Times New Roman" w:cs="Times New Roman"/>
          <w:sz w:val="24"/>
          <w:szCs w:val="24"/>
        </w:rPr>
        <w:t xml:space="preserve"> is gotten amid early youth and does not really change with time, the </w:t>
      </w:r>
      <w:r>
        <w:rPr>
          <w:rFonts w:ascii="Times New Roman" w:hAnsi="Times New Roman" w:cs="Times New Roman"/>
          <w:sz w:val="24"/>
          <w:szCs w:val="24"/>
        </w:rPr>
        <w:t>theory</w:t>
      </w:r>
      <w:r w:rsidR="00B254B1" w:rsidRPr="00B254B1">
        <w:rPr>
          <w:rFonts w:ascii="Times New Roman" w:hAnsi="Times New Roman" w:cs="Times New Roman"/>
          <w:sz w:val="24"/>
          <w:szCs w:val="24"/>
        </w:rPr>
        <w:t xml:space="preserve"> proposes that rates of </w:t>
      </w:r>
      <w:r w:rsidRPr="006A06A6">
        <w:rPr>
          <w:rFonts w:ascii="Times New Roman" w:hAnsi="Times New Roman" w:cs="Times New Roman"/>
          <w:sz w:val="24"/>
          <w:szCs w:val="24"/>
        </w:rPr>
        <w:t xml:space="preserve">offending </w:t>
      </w:r>
      <w:r w:rsidRPr="00B254B1">
        <w:rPr>
          <w:rFonts w:ascii="Times New Roman" w:hAnsi="Times New Roman" w:cs="Times New Roman"/>
          <w:sz w:val="24"/>
          <w:szCs w:val="24"/>
        </w:rPr>
        <w:t>decline</w:t>
      </w:r>
      <w:r w:rsidR="00B254B1" w:rsidRPr="00B254B1">
        <w:rPr>
          <w:rFonts w:ascii="Times New Roman" w:hAnsi="Times New Roman" w:cs="Times New Roman"/>
          <w:sz w:val="24"/>
          <w:szCs w:val="24"/>
        </w:rPr>
        <w:t xml:space="preserve"> with age, notwithstanding for the individuals who have </w:t>
      </w:r>
      <w:r w:rsidRPr="006A06A6">
        <w:rPr>
          <w:rFonts w:ascii="Times New Roman" w:hAnsi="Times New Roman" w:cs="Times New Roman"/>
          <w:sz w:val="24"/>
          <w:szCs w:val="24"/>
        </w:rPr>
        <w:t>lower levels of self-control</w:t>
      </w:r>
      <w:r w:rsidR="00B254B1" w:rsidRPr="00B254B1">
        <w:rPr>
          <w:rFonts w:ascii="Times New Roman" w:hAnsi="Times New Roman" w:cs="Times New Roman"/>
          <w:sz w:val="24"/>
          <w:szCs w:val="24"/>
        </w:rPr>
        <w:t xml:space="preserve">. As indicated by this </w:t>
      </w:r>
      <w:r>
        <w:rPr>
          <w:rFonts w:ascii="Times New Roman" w:hAnsi="Times New Roman" w:cs="Times New Roman"/>
          <w:sz w:val="24"/>
          <w:szCs w:val="24"/>
        </w:rPr>
        <w:t>theory</w:t>
      </w:r>
      <w:r w:rsidR="00B254B1" w:rsidRPr="00B254B1">
        <w:rPr>
          <w:rFonts w:ascii="Times New Roman" w:hAnsi="Times New Roman" w:cs="Times New Roman"/>
          <w:sz w:val="24"/>
          <w:szCs w:val="24"/>
        </w:rPr>
        <w:t xml:space="preserve"> point of view, "individuals don't transform, it is opportunity that </w:t>
      </w:r>
      <w:r>
        <w:rPr>
          <w:rFonts w:ascii="Times New Roman" w:hAnsi="Times New Roman" w:cs="Times New Roman"/>
          <w:sz w:val="24"/>
          <w:szCs w:val="24"/>
        </w:rPr>
        <w:t>changes</w:t>
      </w:r>
      <w:r w:rsidR="00B254B1" w:rsidRPr="00B254B1">
        <w:rPr>
          <w:rFonts w:ascii="Times New Roman" w:hAnsi="Times New Roman" w:cs="Times New Roman"/>
          <w:sz w:val="24"/>
          <w:szCs w:val="24"/>
        </w:rPr>
        <w:t xml:space="preserve">" </w:t>
      </w:r>
    </w:p>
    <w:p w:rsidR="006A06A6" w:rsidRPr="004F7351" w:rsidRDefault="006A06A6" w:rsidP="007B20FD">
      <w:pPr>
        <w:spacing w:line="480" w:lineRule="auto"/>
        <w:rPr>
          <w:rFonts w:ascii="Times New Roman" w:hAnsi="Times New Roman" w:cs="Times New Roman"/>
          <w:b/>
          <w:sz w:val="24"/>
          <w:szCs w:val="24"/>
        </w:rPr>
      </w:pPr>
      <w:r w:rsidRPr="004F7351">
        <w:rPr>
          <w:rFonts w:ascii="Times New Roman" w:hAnsi="Times New Roman" w:cs="Times New Roman"/>
          <w:b/>
          <w:sz w:val="24"/>
          <w:szCs w:val="24"/>
        </w:rPr>
        <w:t xml:space="preserve">                                             Social control theory</w:t>
      </w:r>
    </w:p>
    <w:p w:rsidR="006A06A6" w:rsidRDefault="006A06A6" w:rsidP="007B20F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6A06A6">
        <w:rPr>
          <w:rFonts w:ascii="Times New Roman" w:hAnsi="Times New Roman" w:cs="Times New Roman"/>
          <w:sz w:val="24"/>
          <w:szCs w:val="24"/>
        </w:rPr>
        <w:t>Hirschi's</w:t>
      </w:r>
      <w:proofErr w:type="spellEnd"/>
      <w:r w:rsidRPr="006A06A6">
        <w:rPr>
          <w:rFonts w:ascii="Times New Roman" w:hAnsi="Times New Roman" w:cs="Times New Roman"/>
          <w:sz w:val="24"/>
          <w:szCs w:val="24"/>
        </w:rPr>
        <w:t xml:space="preserve"> social control </w:t>
      </w:r>
      <w:r>
        <w:rPr>
          <w:rFonts w:ascii="Times New Roman" w:hAnsi="Times New Roman" w:cs="Times New Roman"/>
          <w:sz w:val="24"/>
          <w:szCs w:val="24"/>
        </w:rPr>
        <w:t>theory</w:t>
      </w:r>
      <w:r w:rsidRPr="006A06A6">
        <w:rPr>
          <w:rFonts w:ascii="Times New Roman" w:hAnsi="Times New Roman" w:cs="Times New Roman"/>
          <w:sz w:val="24"/>
          <w:szCs w:val="24"/>
        </w:rPr>
        <w:t xml:space="preserve"> affirms that ties to family, school and different parts of society serve to decrease one's penchant for </w:t>
      </w:r>
      <w:r w:rsidR="003E1F3C" w:rsidRPr="003E1F3C">
        <w:rPr>
          <w:rFonts w:ascii="Times New Roman" w:hAnsi="Times New Roman" w:cs="Times New Roman"/>
          <w:sz w:val="24"/>
          <w:szCs w:val="24"/>
        </w:rPr>
        <w:t xml:space="preserve">deviant </w:t>
      </w:r>
      <w:r w:rsidR="003E1F3C" w:rsidRPr="006A06A6">
        <w:rPr>
          <w:rFonts w:ascii="Times New Roman" w:hAnsi="Times New Roman" w:cs="Times New Roman"/>
          <w:sz w:val="24"/>
          <w:szCs w:val="24"/>
        </w:rPr>
        <w:t>behavior</w:t>
      </w:r>
      <w:r w:rsidRPr="006A06A6">
        <w:rPr>
          <w:rFonts w:ascii="Times New Roman" w:hAnsi="Times New Roman" w:cs="Times New Roman"/>
          <w:sz w:val="24"/>
          <w:szCs w:val="24"/>
        </w:rPr>
        <w:t xml:space="preserve">. Thusly, social control </w:t>
      </w:r>
      <w:r w:rsidR="003E1F3C">
        <w:rPr>
          <w:rFonts w:ascii="Times New Roman" w:hAnsi="Times New Roman" w:cs="Times New Roman"/>
          <w:sz w:val="24"/>
          <w:szCs w:val="24"/>
        </w:rPr>
        <w:t>theory</w:t>
      </w:r>
      <w:r w:rsidRPr="006A06A6">
        <w:rPr>
          <w:rFonts w:ascii="Times New Roman" w:hAnsi="Times New Roman" w:cs="Times New Roman"/>
          <w:sz w:val="24"/>
          <w:szCs w:val="24"/>
        </w:rPr>
        <w:t xml:space="preserve"> sets that </w:t>
      </w:r>
      <w:r w:rsidR="003E1F3C">
        <w:rPr>
          <w:rFonts w:ascii="Times New Roman" w:hAnsi="Times New Roman" w:cs="Times New Roman"/>
          <w:sz w:val="24"/>
          <w:szCs w:val="24"/>
        </w:rPr>
        <w:t>crime</w:t>
      </w:r>
      <w:r w:rsidRPr="006A06A6">
        <w:rPr>
          <w:rFonts w:ascii="Times New Roman" w:hAnsi="Times New Roman" w:cs="Times New Roman"/>
          <w:sz w:val="24"/>
          <w:szCs w:val="24"/>
        </w:rPr>
        <w:t xml:space="preserve"> happens when such bonds are debilitated or are not entrenched. Control </w:t>
      </w:r>
      <w:r w:rsidR="003E1F3C" w:rsidRPr="003E1F3C">
        <w:rPr>
          <w:rFonts w:ascii="Times New Roman" w:hAnsi="Times New Roman" w:cs="Times New Roman"/>
          <w:sz w:val="24"/>
          <w:szCs w:val="24"/>
        </w:rPr>
        <w:t xml:space="preserve">theorists </w:t>
      </w:r>
      <w:r w:rsidRPr="006A06A6">
        <w:rPr>
          <w:rFonts w:ascii="Times New Roman" w:hAnsi="Times New Roman" w:cs="Times New Roman"/>
          <w:sz w:val="24"/>
          <w:szCs w:val="24"/>
        </w:rPr>
        <w:t xml:space="preserve">contend that without such bonds, </w:t>
      </w:r>
      <w:r w:rsidR="003E1F3C">
        <w:rPr>
          <w:rFonts w:ascii="Times New Roman" w:hAnsi="Times New Roman" w:cs="Times New Roman"/>
          <w:sz w:val="24"/>
          <w:szCs w:val="24"/>
        </w:rPr>
        <w:t>crime</w:t>
      </w:r>
      <w:r w:rsidRPr="006A06A6">
        <w:rPr>
          <w:rFonts w:ascii="Times New Roman" w:hAnsi="Times New Roman" w:cs="Times New Roman"/>
          <w:sz w:val="24"/>
          <w:szCs w:val="24"/>
        </w:rPr>
        <w:t xml:space="preserve"> is an unavoid</w:t>
      </w:r>
      <w:r w:rsidR="003E1F3C">
        <w:rPr>
          <w:rFonts w:ascii="Times New Roman" w:hAnsi="Times New Roman" w:cs="Times New Roman"/>
          <w:sz w:val="24"/>
          <w:szCs w:val="24"/>
        </w:rPr>
        <w:t>able result</w:t>
      </w:r>
      <w:r w:rsidRPr="006A06A6">
        <w:rPr>
          <w:rFonts w:ascii="Times New Roman" w:hAnsi="Times New Roman" w:cs="Times New Roman"/>
          <w:sz w:val="24"/>
          <w:szCs w:val="24"/>
        </w:rPr>
        <w:t xml:space="preserve">. Not at all like different </w:t>
      </w:r>
      <w:r w:rsidR="003E1F3C">
        <w:rPr>
          <w:rFonts w:ascii="Times New Roman" w:hAnsi="Times New Roman" w:cs="Times New Roman"/>
          <w:sz w:val="24"/>
          <w:szCs w:val="24"/>
        </w:rPr>
        <w:t>theories</w:t>
      </w:r>
      <w:r w:rsidRPr="006A06A6">
        <w:rPr>
          <w:rFonts w:ascii="Times New Roman" w:hAnsi="Times New Roman" w:cs="Times New Roman"/>
          <w:sz w:val="24"/>
          <w:szCs w:val="24"/>
        </w:rPr>
        <w:t xml:space="preserve"> that try to clarify why individuals take part in </w:t>
      </w:r>
      <w:r w:rsidR="003E1F3C">
        <w:rPr>
          <w:rFonts w:ascii="Times New Roman" w:hAnsi="Times New Roman" w:cs="Times New Roman"/>
          <w:sz w:val="24"/>
          <w:szCs w:val="24"/>
        </w:rPr>
        <w:t>deviant</w:t>
      </w:r>
      <w:r w:rsidRPr="006A06A6">
        <w:rPr>
          <w:rFonts w:ascii="Times New Roman" w:hAnsi="Times New Roman" w:cs="Times New Roman"/>
          <w:sz w:val="24"/>
          <w:szCs w:val="24"/>
        </w:rPr>
        <w:t xml:space="preserve"> conduct, control </w:t>
      </w:r>
      <w:r w:rsidR="003E1F3C">
        <w:rPr>
          <w:rFonts w:ascii="Times New Roman" w:hAnsi="Times New Roman" w:cs="Times New Roman"/>
          <w:sz w:val="24"/>
          <w:szCs w:val="24"/>
        </w:rPr>
        <w:t>theory</w:t>
      </w:r>
      <w:r w:rsidRPr="006A06A6">
        <w:rPr>
          <w:rFonts w:ascii="Times New Roman" w:hAnsi="Times New Roman" w:cs="Times New Roman"/>
          <w:sz w:val="24"/>
          <w:szCs w:val="24"/>
        </w:rPr>
        <w:t xml:space="preserve"> adopt the inverse strategy, addressing why individuals abstain from </w:t>
      </w:r>
      <w:r w:rsidR="003E1F3C" w:rsidRPr="003E1F3C">
        <w:rPr>
          <w:rFonts w:ascii="Times New Roman" w:hAnsi="Times New Roman" w:cs="Times New Roman"/>
          <w:sz w:val="24"/>
          <w:szCs w:val="24"/>
        </w:rPr>
        <w:t>offending</w:t>
      </w:r>
      <w:r w:rsidRPr="006A06A6">
        <w:rPr>
          <w:rFonts w:ascii="Times New Roman" w:hAnsi="Times New Roman" w:cs="Times New Roman"/>
          <w:sz w:val="24"/>
          <w:szCs w:val="24"/>
        </w:rPr>
        <w:t xml:space="preserve">. Thus, </w:t>
      </w:r>
      <w:r w:rsidR="00786C46" w:rsidRPr="00786C46">
        <w:rPr>
          <w:rFonts w:ascii="Times New Roman" w:hAnsi="Times New Roman" w:cs="Times New Roman"/>
          <w:sz w:val="24"/>
          <w:szCs w:val="24"/>
        </w:rPr>
        <w:t xml:space="preserve">criminality </w:t>
      </w:r>
      <w:r w:rsidRPr="006A06A6">
        <w:rPr>
          <w:rFonts w:ascii="Times New Roman" w:hAnsi="Times New Roman" w:cs="Times New Roman"/>
          <w:sz w:val="24"/>
          <w:szCs w:val="24"/>
        </w:rPr>
        <w:t xml:space="preserve">is viewed as </w:t>
      </w:r>
      <w:r w:rsidR="00786C46" w:rsidRPr="006A06A6">
        <w:rPr>
          <w:rFonts w:ascii="Times New Roman" w:hAnsi="Times New Roman" w:cs="Times New Roman"/>
          <w:sz w:val="24"/>
          <w:szCs w:val="24"/>
        </w:rPr>
        <w:t>plausibility</w:t>
      </w:r>
      <w:r w:rsidRPr="006A06A6">
        <w:rPr>
          <w:rFonts w:ascii="Times New Roman" w:hAnsi="Times New Roman" w:cs="Times New Roman"/>
          <w:sz w:val="24"/>
          <w:szCs w:val="24"/>
        </w:rPr>
        <w:t xml:space="preserve"> for all people inside society, stayed away from just by the individuals who try to keep up familial and social bonds</w:t>
      </w:r>
      <w:r w:rsidR="00930874" w:rsidRPr="00930874">
        <w:t xml:space="preserve"> </w:t>
      </w:r>
      <w:r w:rsidR="00930874" w:rsidRPr="00930874">
        <w:rPr>
          <w:rFonts w:ascii="Times New Roman" w:hAnsi="Times New Roman" w:cs="Times New Roman"/>
          <w:sz w:val="24"/>
          <w:szCs w:val="24"/>
        </w:rPr>
        <w:t xml:space="preserve">(AGNEW, 1991, p. </w:t>
      </w:r>
      <w:r w:rsidR="006C2C04">
        <w:rPr>
          <w:rFonts w:ascii="Times New Roman" w:hAnsi="Times New Roman" w:cs="Times New Roman"/>
          <w:sz w:val="24"/>
          <w:szCs w:val="24"/>
        </w:rPr>
        <w:t>85</w:t>
      </w:r>
      <w:r w:rsidR="00930874" w:rsidRPr="00930874">
        <w:rPr>
          <w:rFonts w:ascii="Times New Roman" w:hAnsi="Times New Roman" w:cs="Times New Roman"/>
          <w:sz w:val="24"/>
          <w:szCs w:val="24"/>
        </w:rPr>
        <w:t>)</w:t>
      </w:r>
      <w:r w:rsidRPr="006A06A6">
        <w:rPr>
          <w:rFonts w:ascii="Times New Roman" w:hAnsi="Times New Roman" w:cs="Times New Roman"/>
          <w:sz w:val="24"/>
          <w:szCs w:val="24"/>
        </w:rPr>
        <w:t xml:space="preserve">. As indicated by </w:t>
      </w:r>
      <w:proofErr w:type="spellStart"/>
      <w:r w:rsidRPr="006A06A6">
        <w:rPr>
          <w:rFonts w:ascii="Times New Roman" w:hAnsi="Times New Roman" w:cs="Times New Roman"/>
          <w:sz w:val="24"/>
          <w:szCs w:val="24"/>
        </w:rPr>
        <w:t>Hirschi</w:t>
      </w:r>
      <w:proofErr w:type="spellEnd"/>
      <w:r w:rsidRPr="006A06A6">
        <w:rPr>
          <w:rFonts w:ascii="Times New Roman" w:hAnsi="Times New Roman" w:cs="Times New Roman"/>
          <w:sz w:val="24"/>
          <w:szCs w:val="24"/>
        </w:rPr>
        <w:t xml:space="preserve">, these bonds depend on connection to those both inside and outside of the family, including companions, educators, and collaborators; responsibility to </w:t>
      </w:r>
      <w:r w:rsidR="00786C46">
        <w:rPr>
          <w:rFonts w:ascii="Times New Roman" w:hAnsi="Times New Roman" w:cs="Times New Roman"/>
          <w:sz w:val="24"/>
          <w:szCs w:val="24"/>
        </w:rPr>
        <w:t>activities</w:t>
      </w:r>
      <w:r w:rsidRPr="006A06A6">
        <w:rPr>
          <w:rFonts w:ascii="Times New Roman" w:hAnsi="Times New Roman" w:cs="Times New Roman"/>
          <w:sz w:val="24"/>
          <w:szCs w:val="24"/>
        </w:rPr>
        <w:t xml:space="preserve"> in which an individual has contributed </w:t>
      </w:r>
      <w:r w:rsidRPr="006A06A6">
        <w:rPr>
          <w:rFonts w:ascii="Times New Roman" w:hAnsi="Times New Roman" w:cs="Times New Roman"/>
          <w:sz w:val="24"/>
          <w:szCs w:val="24"/>
        </w:rPr>
        <w:lastRenderedPageBreak/>
        <w:t xml:space="preserve">time and vitality, for example, instructive or profession objectives; association in </w:t>
      </w:r>
      <w:r w:rsidR="00786C46">
        <w:rPr>
          <w:rFonts w:ascii="Times New Roman" w:hAnsi="Times New Roman" w:cs="Times New Roman"/>
          <w:sz w:val="24"/>
          <w:szCs w:val="24"/>
        </w:rPr>
        <w:t>activities</w:t>
      </w:r>
      <w:r w:rsidRPr="006A06A6">
        <w:rPr>
          <w:rFonts w:ascii="Times New Roman" w:hAnsi="Times New Roman" w:cs="Times New Roman"/>
          <w:sz w:val="24"/>
          <w:szCs w:val="24"/>
        </w:rPr>
        <w:t xml:space="preserve"> that serve to both further bond a person to others and leave restricted time to wind up distinctly required in degenerate </w:t>
      </w:r>
      <w:r w:rsidR="00930874">
        <w:rPr>
          <w:rFonts w:ascii="Times New Roman" w:hAnsi="Times New Roman" w:cs="Times New Roman"/>
          <w:sz w:val="24"/>
          <w:szCs w:val="24"/>
        </w:rPr>
        <w:t>activities</w:t>
      </w:r>
      <w:r w:rsidRPr="006A06A6">
        <w:rPr>
          <w:rFonts w:ascii="Times New Roman" w:hAnsi="Times New Roman" w:cs="Times New Roman"/>
          <w:sz w:val="24"/>
          <w:szCs w:val="24"/>
        </w:rPr>
        <w:t>; lastly, faith in more extensive social qualities</w:t>
      </w:r>
      <w:r w:rsidR="00930874" w:rsidRPr="00930874">
        <w:t xml:space="preserve"> </w:t>
      </w:r>
      <w:r w:rsidR="00930874" w:rsidRPr="00930874">
        <w:rPr>
          <w:rFonts w:ascii="Times New Roman" w:hAnsi="Times New Roman" w:cs="Times New Roman"/>
          <w:sz w:val="24"/>
          <w:szCs w:val="24"/>
        </w:rPr>
        <w:t>(</w:t>
      </w:r>
      <w:proofErr w:type="spellStart"/>
      <w:r w:rsidR="00930874" w:rsidRPr="00930874">
        <w:rPr>
          <w:rFonts w:ascii="Times New Roman" w:hAnsi="Times New Roman" w:cs="Times New Roman"/>
          <w:sz w:val="24"/>
          <w:szCs w:val="24"/>
        </w:rPr>
        <w:t>Wiatrowski</w:t>
      </w:r>
      <w:proofErr w:type="spellEnd"/>
      <w:r w:rsidR="00930874" w:rsidRPr="00930874">
        <w:rPr>
          <w:rFonts w:ascii="Times New Roman" w:hAnsi="Times New Roman" w:cs="Times New Roman"/>
          <w:sz w:val="24"/>
          <w:szCs w:val="24"/>
        </w:rPr>
        <w:t xml:space="preserve">, 2000, p. </w:t>
      </w:r>
      <w:r w:rsidR="006C2C04">
        <w:rPr>
          <w:rFonts w:ascii="Times New Roman" w:hAnsi="Times New Roman" w:cs="Times New Roman"/>
          <w:sz w:val="24"/>
          <w:szCs w:val="24"/>
        </w:rPr>
        <w:t>78</w:t>
      </w:r>
      <w:r w:rsidR="00930874" w:rsidRPr="00930874">
        <w:rPr>
          <w:rFonts w:ascii="Times New Roman" w:hAnsi="Times New Roman" w:cs="Times New Roman"/>
          <w:sz w:val="24"/>
          <w:szCs w:val="24"/>
        </w:rPr>
        <w:t>)</w:t>
      </w:r>
      <w:r w:rsidRPr="006A06A6">
        <w:rPr>
          <w:rFonts w:ascii="Times New Roman" w:hAnsi="Times New Roman" w:cs="Times New Roman"/>
          <w:sz w:val="24"/>
          <w:szCs w:val="24"/>
        </w:rPr>
        <w:t>. These four parts of social control are thought to collaborate to protect a person from criminal associat</w:t>
      </w:r>
      <w:r w:rsidR="00786C46">
        <w:rPr>
          <w:rFonts w:ascii="Times New Roman" w:hAnsi="Times New Roman" w:cs="Times New Roman"/>
          <w:sz w:val="24"/>
          <w:szCs w:val="24"/>
        </w:rPr>
        <w:t>ion</w:t>
      </w:r>
      <w:r w:rsidRPr="006A06A6">
        <w:rPr>
          <w:rFonts w:ascii="Times New Roman" w:hAnsi="Times New Roman" w:cs="Times New Roman"/>
          <w:sz w:val="24"/>
          <w:szCs w:val="24"/>
        </w:rPr>
        <w:t>.</w:t>
      </w:r>
    </w:p>
    <w:p w:rsidR="00786C46" w:rsidRPr="004F7351" w:rsidRDefault="00786C46" w:rsidP="007B20FD">
      <w:pPr>
        <w:spacing w:line="480" w:lineRule="auto"/>
        <w:rPr>
          <w:rFonts w:ascii="Times New Roman" w:hAnsi="Times New Roman" w:cs="Times New Roman"/>
          <w:b/>
          <w:sz w:val="24"/>
          <w:szCs w:val="24"/>
        </w:rPr>
      </w:pPr>
      <w:r w:rsidRPr="004F7351">
        <w:rPr>
          <w:rFonts w:ascii="Times New Roman" w:hAnsi="Times New Roman" w:cs="Times New Roman"/>
          <w:b/>
          <w:sz w:val="24"/>
          <w:szCs w:val="24"/>
        </w:rPr>
        <w:t xml:space="preserve">                       The best theory linking parenting and juvenile delinquency</w:t>
      </w:r>
    </w:p>
    <w:p w:rsidR="007B20FD" w:rsidRPr="007B20FD" w:rsidRDefault="00786C46" w:rsidP="007B20FD">
      <w:pPr>
        <w:spacing w:line="480" w:lineRule="auto"/>
        <w:rPr>
          <w:rFonts w:ascii="Times New Roman" w:hAnsi="Times New Roman" w:cs="Times New Roman"/>
          <w:sz w:val="24"/>
          <w:szCs w:val="24"/>
        </w:rPr>
      </w:pPr>
      <w:r>
        <w:rPr>
          <w:rFonts w:ascii="Times New Roman" w:hAnsi="Times New Roman" w:cs="Times New Roman"/>
          <w:sz w:val="24"/>
          <w:szCs w:val="24"/>
        </w:rPr>
        <w:t xml:space="preserve">         In my opinion, </w:t>
      </w:r>
      <w:r w:rsidR="004F7351">
        <w:rPr>
          <w:rFonts w:ascii="Times New Roman" w:hAnsi="Times New Roman" w:cs="Times New Roman"/>
          <w:sz w:val="24"/>
          <w:szCs w:val="24"/>
        </w:rPr>
        <w:t>a social control theory provides</w:t>
      </w:r>
      <w:r>
        <w:rPr>
          <w:rFonts w:ascii="Times New Roman" w:hAnsi="Times New Roman" w:cs="Times New Roman"/>
          <w:sz w:val="24"/>
          <w:szCs w:val="24"/>
        </w:rPr>
        <w:t xml:space="preserve"> more </w:t>
      </w:r>
      <w:r w:rsidR="004F7351">
        <w:rPr>
          <w:rFonts w:ascii="Times New Roman" w:hAnsi="Times New Roman" w:cs="Times New Roman"/>
          <w:sz w:val="24"/>
          <w:szCs w:val="24"/>
        </w:rPr>
        <w:t>links</w:t>
      </w:r>
      <w:r>
        <w:rPr>
          <w:rFonts w:ascii="Times New Roman" w:hAnsi="Times New Roman" w:cs="Times New Roman"/>
          <w:sz w:val="24"/>
          <w:szCs w:val="24"/>
        </w:rPr>
        <w:t xml:space="preserve"> between parenting and delinquency. This is due to the fact that it draws more reference from the family bond and its contribution towards an individual straining from committing delinquent acts and </w:t>
      </w:r>
      <w:r w:rsidR="004F7351">
        <w:rPr>
          <w:rFonts w:ascii="Times New Roman" w:hAnsi="Times New Roman" w:cs="Times New Roman"/>
          <w:sz w:val="24"/>
          <w:szCs w:val="24"/>
        </w:rPr>
        <w:t>committing</w:t>
      </w:r>
      <w:r>
        <w:rPr>
          <w:rFonts w:ascii="Times New Roman" w:hAnsi="Times New Roman" w:cs="Times New Roman"/>
          <w:sz w:val="24"/>
          <w:szCs w:val="24"/>
        </w:rPr>
        <w:t xml:space="preserve"> them.</w:t>
      </w:r>
      <w:r w:rsidR="00B254B1">
        <w:rPr>
          <w:rFonts w:ascii="Times New Roman" w:hAnsi="Times New Roman" w:cs="Times New Roman"/>
          <w:sz w:val="24"/>
          <w:szCs w:val="24"/>
        </w:rPr>
        <w:t xml:space="preserve">  </w:t>
      </w:r>
      <w:r w:rsidR="004F7351">
        <w:rPr>
          <w:rFonts w:ascii="Times New Roman" w:hAnsi="Times New Roman" w:cs="Times New Roman"/>
          <w:sz w:val="24"/>
          <w:szCs w:val="24"/>
        </w:rPr>
        <w:t>For sure i</w:t>
      </w:r>
      <w:r w:rsidR="00BD68CB" w:rsidRPr="00BD68CB">
        <w:rPr>
          <w:rFonts w:ascii="Times New Roman" w:hAnsi="Times New Roman" w:cs="Times New Roman"/>
          <w:sz w:val="24"/>
          <w:szCs w:val="24"/>
        </w:rPr>
        <w:t xml:space="preserve">t is maybe nothing unexpected that </w:t>
      </w:r>
      <w:r w:rsidR="004F7351">
        <w:rPr>
          <w:rFonts w:ascii="Times New Roman" w:hAnsi="Times New Roman" w:cs="Times New Roman"/>
          <w:sz w:val="24"/>
          <w:szCs w:val="24"/>
        </w:rPr>
        <w:t>the</w:t>
      </w:r>
      <w:r w:rsidR="00BD68CB" w:rsidRPr="00BD68CB">
        <w:rPr>
          <w:rFonts w:ascii="Times New Roman" w:hAnsi="Times New Roman" w:cs="Times New Roman"/>
          <w:sz w:val="24"/>
          <w:szCs w:val="24"/>
        </w:rPr>
        <w:t xml:space="preserve"> style of child </w:t>
      </w:r>
      <w:r w:rsidR="004F7351">
        <w:rPr>
          <w:rFonts w:ascii="Times New Roman" w:hAnsi="Times New Roman" w:cs="Times New Roman"/>
          <w:sz w:val="24"/>
          <w:szCs w:val="24"/>
        </w:rPr>
        <w:t>parenting</w:t>
      </w:r>
      <w:r w:rsidR="00BD68CB" w:rsidRPr="00BD68CB">
        <w:rPr>
          <w:rFonts w:ascii="Times New Roman" w:hAnsi="Times New Roman" w:cs="Times New Roman"/>
          <w:sz w:val="24"/>
          <w:szCs w:val="24"/>
        </w:rPr>
        <w:t xml:space="preserve"> will in all probability deliver youngsters with direct issue, who thus stand a far more prominent shot of being marked adolescent delinquents by the cour</w:t>
      </w:r>
      <w:r w:rsidR="004F7351">
        <w:rPr>
          <w:rFonts w:ascii="Times New Roman" w:hAnsi="Times New Roman" w:cs="Times New Roman"/>
          <w:sz w:val="24"/>
          <w:szCs w:val="24"/>
        </w:rPr>
        <w:t>t framework</w:t>
      </w:r>
      <w:r w:rsidR="00BD68CB" w:rsidRPr="00BD68CB">
        <w:rPr>
          <w:rFonts w:ascii="Times New Roman" w:hAnsi="Times New Roman" w:cs="Times New Roman"/>
          <w:sz w:val="24"/>
          <w:szCs w:val="24"/>
        </w:rPr>
        <w:t xml:space="preserve">. While dictator and </w:t>
      </w:r>
      <w:r w:rsidR="004F7351">
        <w:rPr>
          <w:rFonts w:ascii="Times New Roman" w:hAnsi="Times New Roman" w:cs="Times New Roman"/>
          <w:sz w:val="24"/>
          <w:szCs w:val="24"/>
        </w:rPr>
        <w:t>indulgent</w:t>
      </w:r>
      <w:r w:rsidR="00BD68CB" w:rsidRPr="00BD68CB">
        <w:rPr>
          <w:rFonts w:ascii="Times New Roman" w:hAnsi="Times New Roman" w:cs="Times New Roman"/>
          <w:sz w:val="24"/>
          <w:szCs w:val="24"/>
        </w:rPr>
        <w:t xml:space="preserve"> child </w:t>
      </w:r>
      <w:r w:rsidR="004F7351">
        <w:rPr>
          <w:rFonts w:ascii="Times New Roman" w:hAnsi="Times New Roman" w:cs="Times New Roman"/>
          <w:sz w:val="24"/>
          <w:szCs w:val="24"/>
        </w:rPr>
        <w:t>parenting</w:t>
      </w:r>
      <w:r w:rsidR="00BD68CB" w:rsidRPr="00BD68CB">
        <w:rPr>
          <w:rFonts w:ascii="Times New Roman" w:hAnsi="Times New Roman" w:cs="Times New Roman"/>
          <w:sz w:val="24"/>
          <w:szCs w:val="24"/>
        </w:rPr>
        <w:t xml:space="preserve"> styles at last demonstrate hindering to a youngster's childhood, they don't connect to reprobate conduct in the way that careless child </w:t>
      </w:r>
      <w:r w:rsidR="004F7351">
        <w:rPr>
          <w:rFonts w:ascii="Times New Roman" w:hAnsi="Times New Roman" w:cs="Times New Roman"/>
          <w:sz w:val="24"/>
          <w:szCs w:val="24"/>
        </w:rPr>
        <w:t>parenting</w:t>
      </w:r>
      <w:r w:rsidR="00BD68CB" w:rsidRPr="00BD68CB">
        <w:rPr>
          <w:rFonts w:ascii="Times New Roman" w:hAnsi="Times New Roman" w:cs="Times New Roman"/>
          <w:sz w:val="24"/>
          <w:szCs w:val="24"/>
        </w:rPr>
        <w:t xml:space="preserve"> does. It is additionally vital to meaning of "careless," as it applies to this style of child </w:t>
      </w:r>
      <w:r w:rsidR="004F7351">
        <w:rPr>
          <w:rFonts w:ascii="Times New Roman" w:hAnsi="Times New Roman" w:cs="Times New Roman"/>
          <w:sz w:val="24"/>
          <w:szCs w:val="24"/>
        </w:rPr>
        <w:t>parenting</w:t>
      </w:r>
      <w:r w:rsidR="00930874" w:rsidRPr="00930874">
        <w:t xml:space="preserve"> </w:t>
      </w:r>
      <w:r w:rsidR="00930874" w:rsidRPr="00930874">
        <w:rPr>
          <w:rFonts w:ascii="Times New Roman" w:hAnsi="Times New Roman" w:cs="Times New Roman"/>
          <w:sz w:val="24"/>
          <w:szCs w:val="24"/>
        </w:rPr>
        <w:t>(</w:t>
      </w:r>
      <w:proofErr w:type="spellStart"/>
      <w:r w:rsidR="00930874" w:rsidRPr="00930874">
        <w:rPr>
          <w:rFonts w:ascii="Times New Roman" w:hAnsi="Times New Roman" w:cs="Times New Roman"/>
          <w:sz w:val="24"/>
          <w:szCs w:val="24"/>
        </w:rPr>
        <w:t>Wiatrowski</w:t>
      </w:r>
      <w:proofErr w:type="spellEnd"/>
      <w:r w:rsidR="00930874" w:rsidRPr="00930874">
        <w:rPr>
          <w:rFonts w:ascii="Times New Roman" w:hAnsi="Times New Roman" w:cs="Times New Roman"/>
          <w:sz w:val="24"/>
          <w:szCs w:val="24"/>
        </w:rPr>
        <w:t xml:space="preserve">, 2000, p. </w:t>
      </w:r>
      <w:r w:rsidR="006C2C04">
        <w:rPr>
          <w:rFonts w:ascii="Times New Roman" w:hAnsi="Times New Roman" w:cs="Times New Roman"/>
          <w:sz w:val="24"/>
          <w:szCs w:val="24"/>
        </w:rPr>
        <w:t>79</w:t>
      </w:r>
      <w:r w:rsidR="00930874" w:rsidRPr="00930874">
        <w:rPr>
          <w:rFonts w:ascii="Times New Roman" w:hAnsi="Times New Roman" w:cs="Times New Roman"/>
          <w:sz w:val="24"/>
          <w:szCs w:val="24"/>
        </w:rPr>
        <w:t>)</w:t>
      </w:r>
      <w:r w:rsidR="00BD68CB" w:rsidRPr="00BD68CB">
        <w:rPr>
          <w:rFonts w:ascii="Times New Roman" w:hAnsi="Times New Roman" w:cs="Times New Roman"/>
          <w:sz w:val="24"/>
          <w:szCs w:val="24"/>
        </w:rPr>
        <w:t xml:space="preserve">. This does not just mean an absence of parental </w:t>
      </w:r>
      <w:r w:rsidR="004F7351" w:rsidRPr="00BD68CB">
        <w:rPr>
          <w:rFonts w:ascii="Times New Roman" w:hAnsi="Times New Roman" w:cs="Times New Roman"/>
          <w:sz w:val="24"/>
          <w:szCs w:val="24"/>
        </w:rPr>
        <w:t>association;</w:t>
      </w:r>
      <w:r w:rsidR="00BD68CB" w:rsidRPr="00BD68CB">
        <w:rPr>
          <w:rFonts w:ascii="Times New Roman" w:hAnsi="Times New Roman" w:cs="Times New Roman"/>
          <w:sz w:val="24"/>
          <w:szCs w:val="24"/>
        </w:rPr>
        <w:t xml:space="preserve"> however that may absolutely be one measurement. It incorporates conceivable psychological well-being and substance mishandle issues in the family, the impacts of a separation on the family, and outside impacts on the </w:t>
      </w:r>
      <w:r w:rsidR="004F7351">
        <w:rPr>
          <w:rFonts w:ascii="Times New Roman" w:hAnsi="Times New Roman" w:cs="Times New Roman"/>
          <w:sz w:val="24"/>
          <w:szCs w:val="24"/>
        </w:rPr>
        <w:t>child</w:t>
      </w:r>
      <w:r w:rsidR="00BD68CB" w:rsidRPr="00BD68CB">
        <w:rPr>
          <w:rFonts w:ascii="Times New Roman" w:hAnsi="Times New Roman" w:cs="Times New Roman"/>
          <w:sz w:val="24"/>
          <w:szCs w:val="24"/>
        </w:rPr>
        <w:t xml:space="preserve"> that element</w:t>
      </w:r>
      <w:r w:rsidR="004F7351">
        <w:rPr>
          <w:rFonts w:ascii="Times New Roman" w:hAnsi="Times New Roman" w:cs="Times New Roman"/>
          <w:sz w:val="24"/>
          <w:szCs w:val="24"/>
        </w:rPr>
        <w:t>s</w:t>
      </w:r>
      <w:r w:rsidR="00BD68CB" w:rsidRPr="00BD68CB">
        <w:rPr>
          <w:rFonts w:ascii="Times New Roman" w:hAnsi="Times New Roman" w:cs="Times New Roman"/>
          <w:sz w:val="24"/>
          <w:szCs w:val="24"/>
        </w:rPr>
        <w:t xml:space="preserve"> more intensely than the parent, for example, peer impacts or risky neighborhoods</w:t>
      </w:r>
      <w:r w:rsidR="004F7351">
        <w:rPr>
          <w:rFonts w:ascii="Times New Roman" w:hAnsi="Times New Roman" w:cs="Times New Roman"/>
          <w:sz w:val="24"/>
          <w:szCs w:val="24"/>
        </w:rPr>
        <w:t xml:space="preserve"> to which social control theory takes into account.</w:t>
      </w:r>
    </w:p>
    <w:p w:rsidR="007B20FD" w:rsidRDefault="007B20FD"/>
    <w:p w:rsidR="007B20FD" w:rsidRDefault="007B20FD"/>
    <w:p w:rsidR="00930874" w:rsidRDefault="00930874" w:rsidP="00930874">
      <w:pPr>
        <w:tabs>
          <w:tab w:val="center" w:pos="4680"/>
        </w:tabs>
        <w:spacing w:after="0" w:line="240" w:lineRule="auto"/>
      </w:pPr>
    </w:p>
    <w:p w:rsidR="00930874" w:rsidRPr="00896681" w:rsidRDefault="00930874" w:rsidP="00930874">
      <w:pPr>
        <w:tabs>
          <w:tab w:val="center" w:pos="4680"/>
        </w:tabs>
        <w:spacing w:after="0" w:line="240" w:lineRule="auto"/>
        <w:rPr>
          <w:rFonts w:ascii="Times New Roman" w:eastAsia="Times New Roman" w:hAnsi="Times New Roman" w:cs="Times New Roman"/>
          <w:sz w:val="24"/>
          <w:szCs w:val="24"/>
        </w:rPr>
      </w:pPr>
      <w:r w:rsidRPr="00896681">
        <w:rPr>
          <w:rFonts w:ascii="Times New Roman" w:eastAsia="Times New Roman" w:hAnsi="Times New Roman" w:cs="Times New Roman"/>
          <w:sz w:val="24"/>
          <w:szCs w:val="24"/>
        </w:rPr>
        <w:lastRenderedPageBreak/>
        <w:tab/>
        <w:t>References</w:t>
      </w:r>
    </w:p>
    <w:p w:rsidR="00930874" w:rsidRPr="00896681" w:rsidRDefault="00930874" w:rsidP="00930874">
      <w:pPr>
        <w:spacing w:after="0" w:line="550" w:lineRule="atLeast"/>
        <w:ind w:left="720" w:right="375" w:hanging="720"/>
        <w:rPr>
          <w:rFonts w:ascii="Times New Roman" w:eastAsia="Times New Roman" w:hAnsi="Times New Roman" w:cs="Times New Roman"/>
          <w:sz w:val="24"/>
          <w:szCs w:val="24"/>
        </w:rPr>
      </w:pPr>
      <w:r w:rsidRPr="00896681">
        <w:rPr>
          <w:rFonts w:ascii="Times New Roman" w:eastAsia="Times New Roman" w:hAnsi="Times New Roman" w:cs="Times New Roman"/>
          <w:sz w:val="24"/>
          <w:szCs w:val="24"/>
        </w:rPr>
        <w:t xml:space="preserve">AGNEW, R. (1991). </w:t>
      </w:r>
      <w:proofErr w:type="gramStart"/>
      <w:r w:rsidRPr="00896681">
        <w:rPr>
          <w:rFonts w:ascii="Times New Roman" w:eastAsia="Times New Roman" w:hAnsi="Times New Roman" w:cs="Times New Roman"/>
          <w:sz w:val="24"/>
          <w:szCs w:val="24"/>
        </w:rPr>
        <w:t>A Longitudinal Test of Social Control Theory and Delinquency.</w:t>
      </w:r>
      <w:proofErr w:type="gramEnd"/>
      <w:r w:rsidRPr="00896681">
        <w:rPr>
          <w:rFonts w:ascii="Times New Roman" w:eastAsia="Times New Roman" w:hAnsi="Times New Roman" w:cs="Times New Roman"/>
          <w:sz w:val="24"/>
          <w:szCs w:val="24"/>
        </w:rPr>
        <w:t xml:space="preserve"> </w:t>
      </w:r>
      <w:proofErr w:type="gramStart"/>
      <w:r w:rsidRPr="00896681">
        <w:rPr>
          <w:rFonts w:ascii="Times New Roman" w:eastAsia="Times New Roman" w:hAnsi="Times New Roman" w:cs="Times New Roman"/>
          <w:i/>
          <w:iCs/>
          <w:sz w:val="24"/>
          <w:szCs w:val="24"/>
        </w:rPr>
        <w:t>Journal of Research in Crime and Delinquency</w:t>
      </w:r>
      <w:r w:rsidRPr="00896681">
        <w:rPr>
          <w:rFonts w:ascii="Times New Roman" w:eastAsia="Times New Roman" w:hAnsi="Times New Roman" w:cs="Times New Roman"/>
          <w:sz w:val="24"/>
          <w:szCs w:val="24"/>
        </w:rPr>
        <w:t xml:space="preserve">, </w:t>
      </w:r>
      <w:r w:rsidRPr="00896681">
        <w:rPr>
          <w:rFonts w:ascii="Times New Roman" w:eastAsia="Times New Roman" w:hAnsi="Times New Roman" w:cs="Times New Roman"/>
          <w:i/>
          <w:iCs/>
          <w:sz w:val="24"/>
          <w:szCs w:val="24"/>
        </w:rPr>
        <w:t>28</w:t>
      </w:r>
      <w:r w:rsidR="009132F0" w:rsidRPr="00896681">
        <w:rPr>
          <w:rFonts w:ascii="Times New Roman" w:eastAsia="Times New Roman" w:hAnsi="Times New Roman" w:cs="Times New Roman"/>
          <w:sz w:val="24"/>
          <w:szCs w:val="24"/>
        </w:rPr>
        <w:t>(2).</w:t>
      </w:r>
      <w:proofErr w:type="gramEnd"/>
      <w:r w:rsidR="00896681" w:rsidRPr="00896681">
        <w:rPr>
          <w:rFonts w:ascii="Times New Roman" w:eastAsia="Times New Roman" w:hAnsi="Times New Roman" w:cs="Times New Roman"/>
          <w:sz w:val="24"/>
          <w:szCs w:val="24"/>
        </w:rPr>
        <w:t xml:space="preserve"> </w:t>
      </w:r>
      <w:proofErr w:type="gramStart"/>
      <w:r w:rsidRPr="00896681">
        <w:rPr>
          <w:rFonts w:ascii="Times New Roman" w:eastAsia="Times New Roman" w:hAnsi="Times New Roman" w:cs="Times New Roman"/>
          <w:sz w:val="24"/>
          <w:szCs w:val="24"/>
        </w:rPr>
        <w:t>doi:</w:t>
      </w:r>
      <w:proofErr w:type="gramEnd"/>
      <w:r w:rsidRPr="00896681">
        <w:rPr>
          <w:rFonts w:ascii="Times New Roman" w:eastAsia="Times New Roman" w:hAnsi="Times New Roman" w:cs="Times New Roman"/>
          <w:sz w:val="24"/>
          <w:szCs w:val="24"/>
        </w:rPr>
        <w:t>10.1177/0022427891028002002</w:t>
      </w:r>
    </w:p>
    <w:p w:rsidR="00930874" w:rsidRPr="00896681" w:rsidRDefault="00930874" w:rsidP="00930874">
      <w:pPr>
        <w:spacing w:after="0" w:line="550" w:lineRule="atLeast"/>
        <w:ind w:left="720" w:right="375" w:hanging="720"/>
        <w:rPr>
          <w:rFonts w:ascii="Times New Roman" w:eastAsia="Times New Roman" w:hAnsi="Times New Roman" w:cs="Times New Roman"/>
          <w:sz w:val="24"/>
          <w:szCs w:val="24"/>
        </w:rPr>
      </w:pPr>
      <w:proofErr w:type="gramStart"/>
      <w:r w:rsidRPr="00896681">
        <w:rPr>
          <w:rFonts w:ascii="Times New Roman" w:eastAsia="Times New Roman" w:hAnsi="Times New Roman" w:cs="Times New Roman"/>
          <w:sz w:val="24"/>
          <w:szCs w:val="24"/>
        </w:rPr>
        <w:t>Coordinating Council on Juvenile Justice and Delinquency Prevention (U.S.).</w:t>
      </w:r>
      <w:proofErr w:type="gramEnd"/>
      <w:r w:rsidRPr="00896681">
        <w:rPr>
          <w:rFonts w:ascii="Times New Roman" w:eastAsia="Times New Roman" w:hAnsi="Times New Roman" w:cs="Times New Roman"/>
          <w:sz w:val="24"/>
          <w:szCs w:val="24"/>
        </w:rPr>
        <w:t xml:space="preserve"> (2000). </w:t>
      </w:r>
      <w:proofErr w:type="gramStart"/>
      <w:r w:rsidRPr="00896681">
        <w:rPr>
          <w:rFonts w:ascii="Times New Roman" w:eastAsia="Times New Roman" w:hAnsi="Times New Roman" w:cs="Times New Roman"/>
          <w:i/>
          <w:iCs/>
          <w:sz w:val="24"/>
          <w:szCs w:val="24"/>
        </w:rPr>
        <w:t>An</w:t>
      </w:r>
      <w:proofErr w:type="gramEnd"/>
      <w:r w:rsidRPr="00896681">
        <w:rPr>
          <w:rFonts w:ascii="Times New Roman" w:eastAsia="Times New Roman" w:hAnsi="Times New Roman" w:cs="Times New Roman"/>
          <w:i/>
          <w:iCs/>
          <w:sz w:val="24"/>
          <w:szCs w:val="24"/>
        </w:rPr>
        <w:t xml:space="preserve"> online guide, www.parentingresources.ncjrs.org: Parenting resources for the 21st century</w:t>
      </w:r>
      <w:r w:rsidRPr="00896681">
        <w:rPr>
          <w:rFonts w:ascii="Times New Roman" w:eastAsia="Times New Roman" w:hAnsi="Times New Roman" w:cs="Times New Roman"/>
          <w:sz w:val="24"/>
          <w:szCs w:val="24"/>
        </w:rPr>
        <w:t xml:space="preserve">. Washington, DC: U.S. Dept. of Justice, Office of Justice Programs, Office of Juvenile Justice and Delinquency Prevention. </w:t>
      </w:r>
    </w:p>
    <w:p w:rsidR="00930874" w:rsidRPr="00896681" w:rsidRDefault="00930874" w:rsidP="00930874">
      <w:pPr>
        <w:spacing w:after="0" w:line="550" w:lineRule="atLeast"/>
        <w:ind w:left="720" w:right="375" w:hanging="720"/>
        <w:rPr>
          <w:rFonts w:ascii="Times New Roman" w:eastAsia="Times New Roman" w:hAnsi="Times New Roman" w:cs="Times New Roman"/>
          <w:sz w:val="24"/>
          <w:szCs w:val="24"/>
        </w:rPr>
      </w:pPr>
      <w:r w:rsidRPr="00896681">
        <w:rPr>
          <w:rFonts w:ascii="Times New Roman" w:eastAsia="Times New Roman" w:hAnsi="Times New Roman" w:cs="Times New Roman"/>
          <w:sz w:val="24"/>
          <w:szCs w:val="24"/>
        </w:rPr>
        <w:t xml:space="preserve">Cote, S. (2002). </w:t>
      </w:r>
      <w:r w:rsidRPr="00896681">
        <w:rPr>
          <w:rFonts w:ascii="Times New Roman" w:eastAsia="Times New Roman" w:hAnsi="Times New Roman" w:cs="Times New Roman"/>
          <w:i/>
          <w:iCs/>
          <w:sz w:val="24"/>
          <w:szCs w:val="24"/>
        </w:rPr>
        <w:t>Criminological theories: Bridging the past to the future</w:t>
      </w:r>
      <w:r w:rsidRPr="00896681">
        <w:rPr>
          <w:rFonts w:ascii="Times New Roman" w:eastAsia="Times New Roman" w:hAnsi="Times New Roman" w:cs="Times New Roman"/>
          <w:sz w:val="24"/>
          <w:szCs w:val="24"/>
        </w:rPr>
        <w:t xml:space="preserve">. Thousand Oaks, CA: Sage Publications. </w:t>
      </w:r>
    </w:p>
    <w:p w:rsidR="009132F0" w:rsidRPr="00896681" w:rsidRDefault="00930874" w:rsidP="00930874">
      <w:pPr>
        <w:spacing w:after="0" w:line="550" w:lineRule="atLeast"/>
        <w:ind w:left="720" w:right="375" w:hanging="720"/>
        <w:rPr>
          <w:rFonts w:ascii="Times New Roman" w:eastAsia="Times New Roman" w:hAnsi="Times New Roman" w:cs="Times New Roman"/>
          <w:sz w:val="24"/>
          <w:szCs w:val="24"/>
        </w:rPr>
      </w:pPr>
      <w:proofErr w:type="gramStart"/>
      <w:r w:rsidRPr="00896681">
        <w:rPr>
          <w:rFonts w:ascii="Times New Roman" w:eastAsia="Times New Roman" w:hAnsi="Times New Roman" w:cs="Times New Roman"/>
          <w:sz w:val="24"/>
          <w:szCs w:val="24"/>
        </w:rPr>
        <w:t xml:space="preserve">De </w:t>
      </w:r>
      <w:proofErr w:type="spellStart"/>
      <w:r w:rsidRPr="00896681">
        <w:rPr>
          <w:rFonts w:ascii="Times New Roman" w:eastAsia="Times New Roman" w:hAnsi="Times New Roman" w:cs="Times New Roman"/>
          <w:sz w:val="24"/>
          <w:szCs w:val="24"/>
        </w:rPr>
        <w:t>Haan</w:t>
      </w:r>
      <w:proofErr w:type="spellEnd"/>
      <w:r w:rsidRPr="00896681">
        <w:rPr>
          <w:rFonts w:ascii="Times New Roman" w:eastAsia="Times New Roman" w:hAnsi="Times New Roman" w:cs="Times New Roman"/>
          <w:sz w:val="24"/>
          <w:szCs w:val="24"/>
        </w:rPr>
        <w:t xml:space="preserve">, A., </w:t>
      </w:r>
      <w:proofErr w:type="spellStart"/>
      <w:r w:rsidRPr="00896681">
        <w:rPr>
          <w:rFonts w:ascii="Times New Roman" w:eastAsia="Times New Roman" w:hAnsi="Times New Roman" w:cs="Times New Roman"/>
          <w:sz w:val="24"/>
          <w:szCs w:val="24"/>
        </w:rPr>
        <w:t>Prinzie</w:t>
      </w:r>
      <w:proofErr w:type="spellEnd"/>
      <w:r w:rsidRPr="00896681">
        <w:rPr>
          <w:rFonts w:ascii="Times New Roman" w:eastAsia="Times New Roman" w:hAnsi="Times New Roman" w:cs="Times New Roman"/>
          <w:sz w:val="24"/>
          <w:szCs w:val="24"/>
        </w:rPr>
        <w:t xml:space="preserve">, P., &amp; </w:t>
      </w:r>
      <w:proofErr w:type="spellStart"/>
      <w:r w:rsidRPr="00896681">
        <w:rPr>
          <w:rFonts w:ascii="Times New Roman" w:eastAsia="Times New Roman" w:hAnsi="Times New Roman" w:cs="Times New Roman"/>
          <w:sz w:val="24"/>
          <w:szCs w:val="24"/>
        </w:rPr>
        <w:t>Deković</w:t>
      </w:r>
      <w:proofErr w:type="spellEnd"/>
      <w:r w:rsidRPr="00896681">
        <w:rPr>
          <w:rFonts w:ascii="Times New Roman" w:eastAsia="Times New Roman" w:hAnsi="Times New Roman" w:cs="Times New Roman"/>
          <w:sz w:val="24"/>
          <w:szCs w:val="24"/>
        </w:rPr>
        <w:t>, M. (2009).</w:t>
      </w:r>
      <w:proofErr w:type="gramEnd"/>
      <w:r w:rsidRPr="00896681">
        <w:rPr>
          <w:rFonts w:ascii="Times New Roman" w:eastAsia="Times New Roman" w:hAnsi="Times New Roman" w:cs="Times New Roman"/>
          <w:sz w:val="24"/>
          <w:szCs w:val="24"/>
        </w:rPr>
        <w:t xml:space="preserve"> How and why children change in aggression and delinquency from childhood to adolescence: moderation of </w:t>
      </w:r>
      <w:proofErr w:type="spellStart"/>
      <w:r w:rsidRPr="00896681">
        <w:rPr>
          <w:rFonts w:ascii="Times New Roman" w:eastAsia="Times New Roman" w:hAnsi="Times New Roman" w:cs="Times New Roman"/>
          <w:sz w:val="24"/>
          <w:szCs w:val="24"/>
        </w:rPr>
        <w:t>overreactive</w:t>
      </w:r>
      <w:proofErr w:type="spellEnd"/>
      <w:r w:rsidRPr="00896681">
        <w:rPr>
          <w:rFonts w:ascii="Times New Roman" w:eastAsia="Times New Roman" w:hAnsi="Times New Roman" w:cs="Times New Roman"/>
          <w:sz w:val="24"/>
          <w:szCs w:val="24"/>
        </w:rPr>
        <w:t xml:space="preserve"> parenting by child personality. </w:t>
      </w:r>
      <w:proofErr w:type="gramStart"/>
      <w:r w:rsidRPr="00896681">
        <w:rPr>
          <w:rFonts w:ascii="Times New Roman" w:eastAsia="Times New Roman" w:hAnsi="Times New Roman" w:cs="Times New Roman"/>
          <w:i/>
          <w:iCs/>
          <w:sz w:val="24"/>
          <w:szCs w:val="24"/>
        </w:rPr>
        <w:t>Journal of Child Psychology and Psychiatry</w:t>
      </w:r>
      <w:r w:rsidRPr="00896681">
        <w:rPr>
          <w:rFonts w:ascii="Times New Roman" w:eastAsia="Times New Roman" w:hAnsi="Times New Roman" w:cs="Times New Roman"/>
          <w:sz w:val="24"/>
          <w:szCs w:val="24"/>
        </w:rPr>
        <w:t xml:space="preserve">, </w:t>
      </w:r>
      <w:r w:rsidRPr="00896681">
        <w:rPr>
          <w:rFonts w:ascii="Times New Roman" w:eastAsia="Times New Roman" w:hAnsi="Times New Roman" w:cs="Times New Roman"/>
          <w:i/>
          <w:iCs/>
          <w:sz w:val="24"/>
          <w:szCs w:val="24"/>
        </w:rPr>
        <w:t>51</w:t>
      </w:r>
      <w:r w:rsidR="009132F0" w:rsidRPr="00896681">
        <w:rPr>
          <w:rFonts w:ascii="Times New Roman" w:eastAsia="Times New Roman" w:hAnsi="Times New Roman" w:cs="Times New Roman"/>
          <w:sz w:val="24"/>
          <w:szCs w:val="24"/>
        </w:rPr>
        <w:t>(6).</w:t>
      </w:r>
      <w:proofErr w:type="gramEnd"/>
    </w:p>
    <w:p w:rsidR="00930874" w:rsidRPr="00896681" w:rsidRDefault="00930874" w:rsidP="00930874">
      <w:pPr>
        <w:spacing w:after="0" w:line="550" w:lineRule="atLeast"/>
        <w:ind w:left="720" w:right="375" w:hanging="720"/>
        <w:rPr>
          <w:rFonts w:ascii="Times New Roman" w:eastAsia="Times New Roman" w:hAnsi="Times New Roman" w:cs="Times New Roman"/>
          <w:sz w:val="24"/>
          <w:szCs w:val="24"/>
        </w:rPr>
      </w:pPr>
      <w:proofErr w:type="spellStart"/>
      <w:r w:rsidRPr="00896681">
        <w:rPr>
          <w:rFonts w:ascii="Times New Roman" w:eastAsia="Times New Roman" w:hAnsi="Times New Roman" w:cs="Times New Roman"/>
          <w:sz w:val="24"/>
          <w:szCs w:val="24"/>
        </w:rPr>
        <w:t>Hoeve</w:t>
      </w:r>
      <w:proofErr w:type="spellEnd"/>
      <w:r w:rsidRPr="00896681">
        <w:rPr>
          <w:rFonts w:ascii="Times New Roman" w:eastAsia="Times New Roman" w:hAnsi="Times New Roman" w:cs="Times New Roman"/>
          <w:sz w:val="24"/>
          <w:szCs w:val="24"/>
        </w:rPr>
        <w:t xml:space="preserve">, M., </w:t>
      </w:r>
      <w:proofErr w:type="spellStart"/>
      <w:r w:rsidRPr="00896681">
        <w:rPr>
          <w:rFonts w:ascii="Times New Roman" w:eastAsia="Times New Roman" w:hAnsi="Times New Roman" w:cs="Times New Roman"/>
          <w:sz w:val="24"/>
          <w:szCs w:val="24"/>
        </w:rPr>
        <w:t>Blokland</w:t>
      </w:r>
      <w:proofErr w:type="spellEnd"/>
      <w:r w:rsidRPr="00896681">
        <w:rPr>
          <w:rFonts w:ascii="Times New Roman" w:eastAsia="Times New Roman" w:hAnsi="Times New Roman" w:cs="Times New Roman"/>
          <w:sz w:val="24"/>
          <w:szCs w:val="24"/>
        </w:rPr>
        <w:t xml:space="preserve">, A., </w:t>
      </w:r>
      <w:proofErr w:type="spellStart"/>
      <w:r w:rsidRPr="00896681">
        <w:rPr>
          <w:rFonts w:ascii="Times New Roman" w:eastAsia="Times New Roman" w:hAnsi="Times New Roman" w:cs="Times New Roman"/>
          <w:sz w:val="24"/>
          <w:szCs w:val="24"/>
        </w:rPr>
        <w:t>Dubas</w:t>
      </w:r>
      <w:proofErr w:type="spellEnd"/>
      <w:r w:rsidRPr="00896681">
        <w:rPr>
          <w:rFonts w:ascii="Times New Roman" w:eastAsia="Times New Roman" w:hAnsi="Times New Roman" w:cs="Times New Roman"/>
          <w:sz w:val="24"/>
          <w:szCs w:val="24"/>
        </w:rPr>
        <w:t xml:space="preserve">, J. S., </w:t>
      </w:r>
      <w:proofErr w:type="spellStart"/>
      <w:r w:rsidRPr="00896681">
        <w:rPr>
          <w:rFonts w:ascii="Times New Roman" w:eastAsia="Times New Roman" w:hAnsi="Times New Roman" w:cs="Times New Roman"/>
          <w:sz w:val="24"/>
          <w:szCs w:val="24"/>
        </w:rPr>
        <w:t>Loeber</w:t>
      </w:r>
      <w:proofErr w:type="spellEnd"/>
      <w:r w:rsidRPr="00896681">
        <w:rPr>
          <w:rFonts w:ascii="Times New Roman" w:eastAsia="Times New Roman" w:hAnsi="Times New Roman" w:cs="Times New Roman"/>
          <w:sz w:val="24"/>
          <w:szCs w:val="24"/>
        </w:rPr>
        <w:t xml:space="preserve">, R., </w:t>
      </w:r>
      <w:proofErr w:type="spellStart"/>
      <w:r w:rsidRPr="00896681">
        <w:rPr>
          <w:rFonts w:ascii="Times New Roman" w:eastAsia="Times New Roman" w:hAnsi="Times New Roman" w:cs="Times New Roman"/>
          <w:sz w:val="24"/>
          <w:szCs w:val="24"/>
        </w:rPr>
        <w:t>Gerris</w:t>
      </w:r>
      <w:proofErr w:type="spellEnd"/>
      <w:r w:rsidRPr="00896681">
        <w:rPr>
          <w:rFonts w:ascii="Times New Roman" w:eastAsia="Times New Roman" w:hAnsi="Times New Roman" w:cs="Times New Roman"/>
          <w:sz w:val="24"/>
          <w:szCs w:val="24"/>
        </w:rPr>
        <w:t xml:space="preserve">, J. R., &amp; Van der </w:t>
      </w:r>
      <w:proofErr w:type="spellStart"/>
      <w:r w:rsidRPr="00896681">
        <w:rPr>
          <w:rFonts w:ascii="Times New Roman" w:eastAsia="Times New Roman" w:hAnsi="Times New Roman" w:cs="Times New Roman"/>
          <w:sz w:val="24"/>
          <w:szCs w:val="24"/>
        </w:rPr>
        <w:t>Laan</w:t>
      </w:r>
      <w:proofErr w:type="spellEnd"/>
      <w:r w:rsidRPr="00896681">
        <w:rPr>
          <w:rFonts w:ascii="Times New Roman" w:eastAsia="Times New Roman" w:hAnsi="Times New Roman" w:cs="Times New Roman"/>
          <w:sz w:val="24"/>
          <w:szCs w:val="24"/>
        </w:rPr>
        <w:t xml:space="preserve">, P. H. (2007). </w:t>
      </w:r>
      <w:proofErr w:type="gramStart"/>
      <w:r w:rsidRPr="00896681">
        <w:rPr>
          <w:rFonts w:ascii="Times New Roman" w:eastAsia="Times New Roman" w:hAnsi="Times New Roman" w:cs="Times New Roman"/>
          <w:sz w:val="24"/>
          <w:szCs w:val="24"/>
        </w:rPr>
        <w:t>Trajectories of Delinquency and Parenting Styles.</w:t>
      </w:r>
      <w:proofErr w:type="gramEnd"/>
      <w:r w:rsidRPr="00896681">
        <w:rPr>
          <w:rFonts w:ascii="Times New Roman" w:eastAsia="Times New Roman" w:hAnsi="Times New Roman" w:cs="Times New Roman"/>
          <w:sz w:val="24"/>
          <w:szCs w:val="24"/>
        </w:rPr>
        <w:t xml:space="preserve"> </w:t>
      </w:r>
      <w:proofErr w:type="gramStart"/>
      <w:r w:rsidRPr="00896681">
        <w:rPr>
          <w:rFonts w:ascii="Times New Roman" w:eastAsia="Times New Roman" w:hAnsi="Times New Roman" w:cs="Times New Roman"/>
          <w:i/>
          <w:iCs/>
          <w:sz w:val="24"/>
          <w:szCs w:val="24"/>
        </w:rPr>
        <w:t>Journal of Abnormal Child Psychology</w:t>
      </w:r>
      <w:r w:rsidRPr="00896681">
        <w:rPr>
          <w:rFonts w:ascii="Times New Roman" w:eastAsia="Times New Roman" w:hAnsi="Times New Roman" w:cs="Times New Roman"/>
          <w:sz w:val="24"/>
          <w:szCs w:val="24"/>
        </w:rPr>
        <w:t xml:space="preserve">, </w:t>
      </w:r>
      <w:r w:rsidRPr="00896681">
        <w:rPr>
          <w:rFonts w:ascii="Times New Roman" w:eastAsia="Times New Roman" w:hAnsi="Times New Roman" w:cs="Times New Roman"/>
          <w:i/>
          <w:iCs/>
          <w:sz w:val="24"/>
          <w:szCs w:val="24"/>
        </w:rPr>
        <w:t>36</w:t>
      </w:r>
      <w:r w:rsidRPr="00896681">
        <w:rPr>
          <w:rFonts w:ascii="Times New Roman" w:eastAsia="Times New Roman" w:hAnsi="Times New Roman" w:cs="Times New Roman"/>
          <w:sz w:val="24"/>
          <w:szCs w:val="24"/>
        </w:rPr>
        <w:t>(2</w:t>
      </w:r>
      <w:r w:rsidR="009132F0" w:rsidRPr="00896681">
        <w:rPr>
          <w:rFonts w:ascii="Times New Roman" w:eastAsia="Times New Roman" w:hAnsi="Times New Roman" w:cs="Times New Roman"/>
          <w:sz w:val="24"/>
          <w:szCs w:val="24"/>
        </w:rPr>
        <w:t>).</w:t>
      </w:r>
      <w:proofErr w:type="gramEnd"/>
      <w:r w:rsidRPr="00896681">
        <w:rPr>
          <w:rFonts w:ascii="Times New Roman" w:eastAsia="Times New Roman" w:hAnsi="Times New Roman" w:cs="Times New Roman"/>
          <w:sz w:val="24"/>
          <w:szCs w:val="24"/>
        </w:rPr>
        <w:t xml:space="preserve"> </w:t>
      </w:r>
      <w:proofErr w:type="gramStart"/>
      <w:r w:rsidRPr="00896681">
        <w:rPr>
          <w:rFonts w:ascii="Times New Roman" w:eastAsia="Times New Roman" w:hAnsi="Times New Roman" w:cs="Times New Roman"/>
          <w:sz w:val="24"/>
          <w:szCs w:val="24"/>
        </w:rPr>
        <w:t>doi:</w:t>
      </w:r>
      <w:proofErr w:type="gramEnd"/>
      <w:r w:rsidRPr="00896681">
        <w:rPr>
          <w:rFonts w:ascii="Times New Roman" w:eastAsia="Times New Roman" w:hAnsi="Times New Roman" w:cs="Times New Roman"/>
          <w:sz w:val="24"/>
          <w:szCs w:val="24"/>
        </w:rPr>
        <w:t>10.1007/s10802-007-9172-x</w:t>
      </w:r>
    </w:p>
    <w:p w:rsidR="00930874" w:rsidRPr="00896681" w:rsidRDefault="00930874" w:rsidP="00930874">
      <w:pPr>
        <w:spacing w:after="0" w:line="550" w:lineRule="atLeast"/>
        <w:ind w:left="720" w:right="375" w:hanging="720"/>
        <w:rPr>
          <w:rFonts w:ascii="Times New Roman" w:eastAsia="Times New Roman" w:hAnsi="Times New Roman" w:cs="Times New Roman"/>
          <w:sz w:val="24"/>
          <w:szCs w:val="24"/>
        </w:rPr>
      </w:pPr>
      <w:r w:rsidRPr="00896681">
        <w:rPr>
          <w:rFonts w:ascii="Times New Roman" w:eastAsia="Times New Roman" w:hAnsi="Times New Roman" w:cs="Times New Roman"/>
          <w:sz w:val="24"/>
          <w:szCs w:val="24"/>
        </w:rPr>
        <w:t xml:space="preserve">Hoffmann, J. P. (2015). </w:t>
      </w:r>
      <w:proofErr w:type="gramStart"/>
      <w:r w:rsidRPr="00896681">
        <w:rPr>
          <w:rFonts w:ascii="Times New Roman" w:eastAsia="Times New Roman" w:hAnsi="Times New Roman" w:cs="Times New Roman"/>
          <w:sz w:val="24"/>
          <w:szCs w:val="24"/>
        </w:rPr>
        <w:t>Parenting and Delinquency.</w:t>
      </w:r>
      <w:proofErr w:type="gramEnd"/>
      <w:r w:rsidRPr="00896681">
        <w:rPr>
          <w:rFonts w:ascii="Times New Roman" w:eastAsia="Times New Roman" w:hAnsi="Times New Roman" w:cs="Times New Roman"/>
          <w:sz w:val="24"/>
          <w:szCs w:val="24"/>
        </w:rPr>
        <w:t xml:space="preserve"> </w:t>
      </w:r>
      <w:proofErr w:type="gramStart"/>
      <w:r w:rsidRPr="00896681">
        <w:rPr>
          <w:rFonts w:ascii="Times New Roman" w:eastAsia="Times New Roman" w:hAnsi="Times New Roman" w:cs="Times New Roman"/>
          <w:i/>
          <w:iCs/>
          <w:sz w:val="24"/>
          <w:szCs w:val="24"/>
        </w:rPr>
        <w:t>The Handbook of Juvenile Delinquency and Juvenile Justice</w:t>
      </w:r>
      <w:r w:rsidR="00896681" w:rsidRPr="00896681">
        <w:rPr>
          <w:rFonts w:ascii="Times New Roman" w:eastAsia="Times New Roman" w:hAnsi="Times New Roman" w:cs="Times New Roman"/>
          <w:sz w:val="24"/>
          <w:szCs w:val="24"/>
        </w:rPr>
        <w:t>.</w:t>
      </w:r>
      <w:proofErr w:type="gramEnd"/>
      <w:r w:rsidR="00896681" w:rsidRPr="00896681">
        <w:rPr>
          <w:rFonts w:ascii="Times New Roman" w:eastAsia="Times New Roman" w:hAnsi="Times New Roman" w:cs="Times New Roman"/>
          <w:sz w:val="24"/>
          <w:szCs w:val="24"/>
        </w:rPr>
        <w:t xml:space="preserve"> </w:t>
      </w:r>
      <w:r w:rsidRPr="00896681">
        <w:rPr>
          <w:rFonts w:ascii="Times New Roman" w:eastAsia="Times New Roman" w:hAnsi="Times New Roman" w:cs="Times New Roman"/>
          <w:sz w:val="24"/>
          <w:szCs w:val="24"/>
        </w:rPr>
        <w:t>doi:10.1002/9781118513217.ch12</w:t>
      </w:r>
    </w:p>
    <w:p w:rsidR="00930874" w:rsidRPr="00896681" w:rsidRDefault="00930874" w:rsidP="00930874">
      <w:pPr>
        <w:spacing w:after="0" w:line="550" w:lineRule="atLeast"/>
        <w:ind w:left="720" w:right="375" w:hanging="720"/>
        <w:rPr>
          <w:rFonts w:ascii="Times New Roman" w:eastAsia="Times New Roman" w:hAnsi="Times New Roman" w:cs="Times New Roman"/>
          <w:sz w:val="24"/>
          <w:szCs w:val="24"/>
        </w:rPr>
      </w:pPr>
      <w:r w:rsidRPr="00896681">
        <w:rPr>
          <w:rFonts w:ascii="Times New Roman" w:eastAsia="Times New Roman" w:hAnsi="Times New Roman" w:cs="Times New Roman"/>
          <w:sz w:val="24"/>
          <w:szCs w:val="24"/>
        </w:rPr>
        <w:t xml:space="preserve">Shaw, R., &amp; Wood, S. (2003). </w:t>
      </w:r>
      <w:r w:rsidRPr="00896681">
        <w:rPr>
          <w:rFonts w:ascii="Times New Roman" w:eastAsia="Times New Roman" w:hAnsi="Times New Roman" w:cs="Times New Roman"/>
          <w:i/>
          <w:iCs/>
          <w:sz w:val="24"/>
          <w:szCs w:val="24"/>
        </w:rPr>
        <w:t>The epidemic: The rot of American culture, absentee and permissive parenting, and the resultant plague of joyless, selfish children</w:t>
      </w:r>
      <w:r w:rsidRPr="00896681">
        <w:rPr>
          <w:rFonts w:ascii="Times New Roman" w:eastAsia="Times New Roman" w:hAnsi="Times New Roman" w:cs="Times New Roman"/>
          <w:sz w:val="24"/>
          <w:szCs w:val="24"/>
        </w:rPr>
        <w:t xml:space="preserve">. New York: Regan Books. </w:t>
      </w:r>
    </w:p>
    <w:p w:rsidR="00930874" w:rsidRPr="00896681" w:rsidRDefault="00930874" w:rsidP="00930874">
      <w:pPr>
        <w:spacing w:after="0" w:line="550" w:lineRule="atLeast"/>
        <w:ind w:left="720" w:right="375" w:hanging="720"/>
        <w:rPr>
          <w:rFonts w:ascii="Times New Roman" w:eastAsia="Times New Roman" w:hAnsi="Times New Roman" w:cs="Times New Roman"/>
          <w:sz w:val="24"/>
          <w:szCs w:val="24"/>
        </w:rPr>
      </w:pPr>
      <w:proofErr w:type="gramStart"/>
      <w:r w:rsidRPr="00896681">
        <w:rPr>
          <w:rFonts w:ascii="Times New Roman" w:eastAsia="Times New Roman" w:hAnsi="Times New Roman" w:cs="Times New Roman"/>
          <w:sz w:val="24"/>
          <w:szCs w:val="24"/>
        </w:rPr>
        <w:t>Siegel, L. J., &amp; Senna, J. J. (1994).</w:t>
      </w:r>
      <w:proofErr w:type="gramEnd"/>
      <w:r w:rsidRPr="00896681">
        <w:rPr>
          <w:rFonts w:ascii="Times New Roman" w:eastAsia="Times New Roman" w:hAnsi="Times New Roman" w:cs="Times New Roman"/>
          <w:sz w:val="24"/>
          <w:szCs w:val="24"/>
        </w:rPr>
        <w:t xml:space="preserve"> </w:t>
      </w:r>
      <w:r w:rsidRPr="00896681">
        <w:rPr>
          <w:rFonts w:ascii="Times New Roman" w:eastAsia="Times New Roman" w:hAnsi="Times New Roman" w:cs="Times New Roman"/>
          <w:i/>
          <w:iCs/>
          <w:sz w:val="24"/>
          <w:szCs w:val="24"/>
        </w:rPr>
        <w:t>Juvenile delinquency: Theory, practice, and law</w:t>
      </w:r>
      <w:r w:rsidRPr="00896681">
        <w:rPr>
          <w:rFonts w:ascii="Times New Roman" w:eastAsia="Times New Roman" w:hAnsi="Times New Roman" w:cs="Times New Roman"/>
          <w:sz w:val="24"/>
          <w:szCs w:val="24"/>
        </w:rPr>
        <w:t xml:space="preserve">. Minneapolis/St. Paul: West Pub. </w:t>
      </w:r>
      <w:proofErr w:type="gramStart"/>
      <w:r w:rsidRPr="00896681">
        <w:rPr>
          <w:rFonts w:ascii="Times New Roman" w:eastAsia="Times New Roman" w:hAnsi="Times New Roman" w:cs="Times New Roman"/>
          <w:sz w:val="24"/>
          <w:szCs w:val="24"/>
        </w:rPr>
        <w:t>Co.</w:t>
      </w:r>
      <w:proofErr w:type="gramEnd"/>
      <w:r w:rsidRPr="00896681">
        <w:rPr>
          <w:rFonts w:ascii="Times New Roman" w:eastAsia="Times New Roman" w:hAnsi="Times New Roman" w:cs="Times New Roman"/>
          <w:sz w:val="24"/>
          <w:szCs w:val="24"/>
        </w:rPr>
        <w:t xml:space="preserve"> </w:t>
      </w:r>
    </w:p>
    <w:p w:rsidR="00930874" w:rsidRPr="00896681" w:rsidRDefault="00930874" w:rsidP="00930874">
      <w:pPr>
        <w:spacing w:after="0" w:line="550" w:lineRule="atLeast"/>
        <w:ind w:left="720" w:right="375" w:hanging="720"/>
        <w:rPr>
          <w:rFonts w:ascii="Times New Roman" w:eastAsia="Times New Roman" w:hAnsi="Times New Roman" w:cs="Times New Roman"/>
          <w:sz w:val="24"/>
          <w:szCs w:val="24"/>
        </w:rPr>
      </w:pPr>
      <w:proofErr w:type="spellStart"/>
      <w:proofErr w:type="gramStart"/>
      <w:r w:rsidRPr="00896681">
        <w:rPr>
          <w:rFonts w:ascii="Times New Roman" w:eastAsia="Times New Roman" w:hAnsi="Times New Roman" w:cs="Times New Roman"/>
          <w:sz w:val="24"/>
          <w:szCs w:val="24"/>
        </w:rPr>
        <w:t>Wiatrowski</w:t>
      </w:r>
      <w:proofErr w:type="spellEnd"/>
      <w:r w:rsidRPr="00896681">
        <w:rPr>
          <w:rFonts w:ascii="Times New Roman" w:eastAsia="Times New Roman" w:hAnsi="Times New Roman" w:cs="Times New Roman"/>
          <w:sz w:val="24"/>
          <w:szCs w:val="24"/>
        </w:rPr>
        <w:t>, M. (2000).</w:t>
      </w:r>
      <w:proofErr w:type="gramEnd"/>
      <w:r w:rsidRPr="00896681">
        <w:rPr>
          <w:rFonts w:ascii="Times New Roman" w:eastAsia="Times New Roman" w:hAnsi="Times New Roman" w:cs="Times New Roman"/>
          <w:sz w:val="24"/>
          <w:szCs w:val="24"/>
        </w:rPr>
        <w:t xml:space="preserve"> </w:t>
      </w:r>
      <w:proofErr w:type="gramStart"/>
      <w:r w:rsidRPr="00896681">
        <w:rPr>
          <w:rFonts w:ascii="Times New Roman" w:eastAsia="Times New Roman" w:hAnsi="Times New Roman" w:cs="Times New Roman"/>
          <w:sz w:val="24"/>
          <w:szCs w:val="24"/>
        </w:rPr>
        <w:t>Social C</w:t>
      </w:r>
      <w:bookmarkStart w:id="0" w:name="_GoBack"/>
      <w:bookmarkEnd w:id="0"/>
      <w:r w:rsidRPr="00896681">
        <w:rPr>
          <w:rFonts w:ascii="Times New Roman" w:eastAsia="Times New Roman" w:hAnsi="Times New Roman" w:cs="Times New Roman"/>
          <w:sz w:val="24"/>
          <w:szCs w:val="24"/>
        </w:rPr>
        <w:t>ontrol Theory and Delinquency.</w:t>
      </w:r>
      <w:proofErr w:type="gramEnd"/>
      <w:r w:rsidRPr="00896681">
        <w:rPr>
          <w:rFonts w:ascii="Times New Roman" w:eastAsia="Times New Roman" w:hAnsi="Times New Roman" w:cs="Times New Roman"/>
          <w:sz w:val="24"/>
          <w:szCs w:val="24"/>
        </w:rPr>
        <w:t xml:space="preserve"> </w:t>
      </w:r>
      <w:r w:rsidR="00896681" w:rsidRPr="00896681">
        <w:rPr>
          <w:rFonts w:ascii="Times New Roman" w:eastAsia="Times New Roman" w:hAnsi="Times New Roman" w:cs="Times New Roman"/>
          <w:sz w:val="24"/>
          <w:szCs w:val="24"/>
        </w:rPr>
        <w:t xml:space="preserve"> </w:t>
      </w:r>
      <w:r w:rsidRPr="00896681">
        <w:rPr>
          <w:rFonts w:ascii="Times New Roman" w:eastAsia="Times New Roman" w:hAnsi="Times New Roman" w:cs="Times New Roman"/>
          <w:sz w:val="24"/>
          <w:szCs w:val="24"/>
        </w:rPr>
        <w:t>doi:10.15760/etd.857</w:t>
      </w:r>
    </w:p>
    <w:sectPr w:rsidR="00930874" w:rsidRPr="00896681" w:rsidSect="0093087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75" w:rsidRDefault="00BC1C75" w:rsidP="00930874">
      <w:pPr>
        <w:spacing w:after="0" w:line="240" w:lineRule="auto"/>
      </w:pPr>
      <w:r>
        <w:separator/>
      </w:r>
    </w:p>
  </w:endnote>
  <w:endnote w:type="continuationSeparator" w:id="0">
    <w:p w:rsidR="00BC1C75" w:rsidRDefault="00BC1C75" w:rsidP="00930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75" w:rsidRDefault="00BC1C75" w:rsidP="00930874">
      <w:pPr>
        <w:spacing w:after="0" w:line="240" w:lineRule="auto"/>
      </w:pPr>
      <w:r>
        <w:separator/>
      </w:r>
    </w:p>
  </w:footnote>
  <w:footnote w:type="continuationSeparator" w:id="0">
    <w:p w:rsidR="00BC1C75" w:rsidRDefault="00BC1C75" w:rsidP="00930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937382"/>
      <w:docPartObj>
        <w:docPartGallery w:val="Page Numbers (Top of Page)"/>
        <w:docPartUnique/>
      </w:docPartObj>
    </w:sdtPr>
    <w:sdtEndPr>
      <w:rPr>
        <w:noProof/>
      </w:rPr>
    </w:sdtEndPr>
    <w:sdtContent>
      <w:p w:rsidR="00930874" w:rsidRDefault="00930874">
        <w:pPr>
          <w:pStyle w:val="Header"/>
          <w:jc w:val="right"/>
        </w:pPr>
        <w:r w:rsidRPr="00930874">
          <w:rPr>
            <w:rFonts w:ascii="Times New Roman" w:hAnsi="Times New Roman" w:cs="Times New Roman"/>
            <w:sz w:val="24"/>
            <w:szCs w:val="24"/>
          </w:rPr>
          <w:t>LINK BETWEEN PARENTING AND DELINQUENCY</w:t>
        </w:r>
        <w:r>
          <w:rPr>
            <w:rFonts w:ascii="Times New Roman" w:hAnsi="Times New Roman" w:cs="Times New Roman"/>
            <w:sz w:val="24"/>
            <w:szCs w:val="24"/>
          </w:rPr>
          <w:ptab w:relativeTo="margin" w:alignment="right" w:leader="none"/>
        </w:r>
        <w:r>
          <w:t xml:space="preserve"> </w:t>
        </w:r>
        <w:r>
          <w:fldChar w:fldCharType="begin"/>
        </w:r>
        <w:r>
          <w:instrText xml:space="preserve"> PAGE   \* MERGEFORMAT </w:instrText>
        </w:r>
        <w:r>
          <w:fldChar w:fldCharType="separate"/>
        </w:r>
        <w:r w:rsidR="00896681">
          <w:rPr>
            <w:noProof/>
          </w:rPr>
          <w:t>6</w:t>
        </w:r>
        <w:r>
          <w:rPr>
            <w:noProof/>
          </w:rPr>
          <w:fldChar w:fldCharType="end"/>
        </w:r>
      </w:p>
    </w:sdtContent>
  </w:sdt>
  <w:p w:rsidR="00930874" w:rsidRDefault="009308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74" w:rsidRPr="00930874" w:rsidRDefault="00930874">
    <w:pPr>
      <w:pStyle w:val="Header"/>
      <w:jc w:val="right"/>
      <w:rPr>
        <w:rFonts w:ascii="Times New Roman" w:hAnsi="Times New Roman" w:cs="Times New Roman"/>
        <w:sz w:val="24"/>
        <w:szCs w:val="24"/>
      </w:rPr>
    </w:pPr>
    <w:r w:rsidRPr="00930874">
      <w:rPr>
        <w:rFonts w:ascii="Times New Roman" w:hAnsi="Times New Roman" w:cs="Times New Roman"/>
        <w:sz w:val="24"/>
        <w:szCs w:val="24"/>
      </w:rPr>
      <w:t>Running head: LINK BETWEEN PARENTING AND DELINQUENCY</w:t>
    </w:r>
    <w:r>
      <w:rPr>
        <w:rFonts w:ascii="Times New Roman" w:hAnsi="Times New Roman" w:cs="Times New Roman"/>
        <w:sz w:val="24"/>
        <w:szCs w:val="24"/>
      </w:rPr>
      <w:ptab w:relativeTo="margin" w:alignment="right" w:leader="none"/>
    </w:r>
    <w:r w:rsidRPr="00930874">
      <w:rPr>
        <w:rFonts w:ascii="Times New Roman" w:hAnsi="Times New Roman" w:cs="Times New Roman"/>
        <w:sz w:val="24"/>
        <w:szCs w:val="24"/>
      </w:rPr>
      <w:t xml:space="preserve"> </w:t>
    </w:r>
    <w:sdt>
      <w:sdtPr>
        <w:rPr>
          <w:rFonts w:ascii="Times New Roman" w:hAnsi="Times New Roman" w:cs="Times New Roman"/>
          <w:sz w:val="24"/>
          <w:szCs w:val="24"/>
        </w:rPr>
        <w:id w:val="1668203605"/>
        <w:docPartObj>
          <w:docPartGallery w:val="Page Numbers (Top of Page)"/>
          <w:docPartUnique/>
        </w:docPartObj>
      </w:sdtPr>
      <w:sdtEndPr>
        <w:rPr>
          <w:noProof/>
        </w:rPr>
      </w:sdtEndPr>
      <w:sdtContent>
        <w:r w:rsidRPr="00930874">
          <w:rPr>
            <w:rFonts w:ascii="Times New Roman" w:hAnsi="Times New Roman" w:cs="Times New Roman"/>
            <w:sz w:val="24"/>
            <w:szCs w:val="24"/>
          </w:rPr>
          <w:fldChar w:fldCharType="begin"/>
        </w:r>
        <w:r w:rsidRPr="00930874">
          <w:rPr>
            <w:rFonts w:ascii="Times New Roman" w:hAnsi="Times New Roman" w:cs="Times New Roman"/>
            <w:sz w:val="24"/>
            <w:szCs w:val="24"/>
          </w:rPr>
          <w:instrText xml:space="preserve"> PAGE   \* MERGEFORMAT </w:instrText>
        </w:r>
        <w:r w:rsidRPr="00930874">
          <w:rPr>
            <w:rFonts w:ascii="Times New Roman" w:hAnsi="Times New Roman" w:cs="Times New Roman"/>
            <w:sz w:val="24"/>
            <w:szCs w:val="24"/>
          </w:rPr>
          <w:fldChar w:fldCharType="separate"/>
        </w:r>
        <w:r w:rsidR="009132F0">
          <w:rPr>
            <w:rFonts w:ascii="Times New Roman" w:hAnsi="Times New Roman" w:cs="Times New Roman"/>
            <w:noProof/>
            <w:sz w:val="24"/>
            <w:szCs w:val="24"/>
          </w:rPr>
          <w:t>1</w:t>
        </w:r>
        <w:r w:rsidRPr="00930874">
          <w:rPr>
            <w:rFonts w:ascii="Times New Roman" w:hAnsi="Times New Roman" w:cs="Times New Roman"/>
            <w:noProof/>
            <w:sz w:val="24"/>
            <w:szCs w:val="24"/>
          </w:rPr>
          <w:fldChar w:fldCharType="end"/>
        </w:r>
      </w:sdtContent>
    </w:sdt>
  </w:p>
  <w:p w:rsidR="00930874" w:rsidRDefault="009308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FD"/>
    <w:rsid w:val="00347F8C"/>
    <w:rsid w:val="003E1F3C"/>
    <w:rsid w:val="004F7351"/>
    <w:rsid w:val="006A06A6"/>
    <w:rsid w:val="006B7CFB"/>
    <w:rsid w:val="006C2C04"/>
    <w:rsid w:val="00757B9F"/>
    <w:rsid w:val="0078179A"/>
    <w:rsid w:val="00786C46"/>
    <w:rsid w:val="007B20FD"/>
    <w:rsid w:val="00881A12"/>
    <w:rsid w:val="00896681"/>
    <w:rsid w:val="009132F0"/>
    <w:rsid w:val="00930874"/>
    <w:rsid w:val="009F5873"/>
    <w:rsid w:val="00B254B1"/>
    <w:rsid w:val="00BC1C75"/>
    <w:rsid w:val="00BD68CB"/>
    <w:rsid w:val="00D4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874"/>
  </w:style>
  <w:style w:type="paragraph" w:styleId="Footer">
    <w:name w:val="footer"/>
    <w:basedOn w:val="Normal"/>
    <w:link w:val="FooterChar"/>
    <w:uiPriority w:val="99"/>
    <w:unhideWhenUsed/>
    <w:rsid w:val="00930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8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874"/>
  </w:style>
  <w:style w:type="paragraph" w:styleId="Footer">
    <w:name w:val="footer"/>
    <w:basedOn w:val="Normal"/>
    <w:link w:val="FooterChar"/>
    <w:uiPriority w:val="99"/>
    <w:unhideWhenUsed/>
    <w:rsid w:val="00930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959803">
      <w:bodyDiv w:val="1"/>
      <w:marLeft w:val="0"/>
      <w:marRight w:val="0"/>
      <w:marTop w:val="0"/>
      <w:marBottom w:val="0"/>
      <w:divBdr>
        <w:top w:val="none" w:sz="0" w:space="0" w:color="auto"/>
        <w:left w:val="none" w:sz="0" w:space="0" w:color="auto"/>
        <w:bottom w:val="none" w:sz="0" w:space="0" w:color="auto"/>
        <w:right w:val="none" w:sz="0" w:space="0" w:color="auto"/>
      </w:divBdr>
      <w:divsChild>
        <w:div w:id="125674793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Smith, Micaela</cp:lastModifiedBy>
  <cp:revision>4</cp:revision>
  <dcterms:created xsi:type="dcterms:W3CDTF">2017-02-09T16:11:00Z</dcterms:created>
  <dcterms:modified xsi:type="dcterms:W3CDTF">2017-02-09T16:22:00Z</dcterms:modified>
</cp:coreProperties>
</file>